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A0E" w:rsidRPr="00D65298" w:rsidRDefault="00FD7CC4" w:rsidP="005F55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Всероссийская олимпиада </w:t>
      </w:r>
      <w:r w:rsidR="002F7A77" w:rsidRPr="00D65298">
        <w:rPr>
          <w:rFonts w:ascii="PT Astra Serif" w:hAnsi="PT Astra Serif" w:cs="Times New Roman"/>
          <w:b/>
          <w:sz w:val="24"/>
          <w:szCs w:val="24"/>
        </w:rPr>
        <w:t xml:space="preserve">школьников 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по </w:t>
      </w:r>
      <w:r w:rsidR="005F5504" w:rsidRPr="00D65298">
        <w:rPr>
          <w:rFonts w:ascii="PT Astra Serif" w:hAnsi="PT Astra Serif" w:cs="Times New Roman"/>
          <w:b/>
          <w:sz w:val="24"/>
          <w:szCs w:val="24"/>
        </w:rPr>
        <w:t>географии</w:t>
      </w:r>
    </w:p>
    <w:p w:rsidR="00FD7CC4" w:rsidRPr="00D65298" w:rsidRDefault="00FD7CC4" w:rsidP="005F55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>Муниципальный этап 202</w:t>
      </w:r>
      <w:r w:rsidR="00B85C57" w:rsidRPr="00D65298">
        <w:rPr>
          <w:rFonts w:ascii="PT Astra Serif" w:hAnsi="PT Astra Serif" w:cs="Times New Roman"/>
          <w:b/>
          <w:sz w:val="24"/>
          <w:szCs w:val="24"/>
        </w:rPr>
        <w:t>1</w:t>
      </w:r>
      <w:r w:rsidRPr="00D65298">
        <w:rPr>
          <w:rFonts w:ascii="PT Astra Serif" w:hAnsi="PT Astra Serif" w:cs="Times New Roman"/>
          <w:b/>
          <w:sz w:val="24"/>
          <w:szCs w:val="24"/>
        </w:rPr>
        <w:t>-202</w:t>
      </w:r>
      <w:r w:rsidR="00B85C57" w:rsidRPr="00D65298">
        <w:rPr>
          <w:rFonts w:ascii="PT Astra Serif" w:hAnsi="PT Astra Serif" w:cs="Times New Roman"/>
          <w:b/>
          <w:sz w:val="24"/>
          <w:szCs w:val="24"/>
        </w:rPr>
        <w:t>2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 уч. год</w:t>
      </w:r>
    </w:p>
    <w:p w:rsidR="00FD7CC4" w:rsidRDefault="00FD7CC4" w:rsidP="005F55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>7</w:t>
      </w:r>
      <w:r w:rsidR="00B85C57" w:rsidRPr="00D65298">
        <w:rPr>
          <w:rFonts w:ascii="PT Astra Serif" w:hAnsi="PT Astra Serif" w:cs="Times New Roman"/>
          <w:b/>
          <w:sz w:val="24"/>
          <w:szCs w:val="24"/>
        </w:rPr>
        <w:t>-8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 класс</w:t>
      </w:r>
    </w:p>
    <w:p w:rsidR="00D65298" w:rsidRPr="00D65298" w:rsidRDefault="00D65298" w:rsidP="005F55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65298" w:rsidRDefault="00D65298" w:rsidP="00D6529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Общее количество баллов </w:t>
      </w:r>
      <w:r w:rsidR="00124405">
        <w:rPr>
          <w:rFonts w:ascii="PT Astra Serif" w:hAnsi="PT Astra Serif" w:cs="Times New Roman"/>
          <w:b/>
          <w:sz w:val="24"/>
          <w:szCs w:val="24"/>
        </w:rPr>
        <w:t>–</w:t>
      </w:r>
      <w:r>
        <w:rPr>
          <w:rFonts w:ascii="PT Astra Serif" w:hAnsi="PT Astra Serif" w:cs="Times New Roman"/>
          <w:b/>
          <w:sz w:val="24"/>
          <w:szCs w:val="24"/>
        </w:rPr>
        <w:t xml:space="preserve"> 100</w:t>
      </w:r>
      <w:r w:rsidR="00124405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24405" w:rsidRPr="00124405">
        <w:rPr>
          <w:rFonts w:ascii="PT Astra Serif" w:hAnsi="PT Astra Serif" w:cs="Times New Roman"/>
          <w:sz w:val="24"/>
          <w:szCs w:val="24"/>
        </w:rPr>
        <w:t>(тестовый – 30, теоретический – 70)</w:t>
      </w:r>
    </w:p>
    <w:p w:rsidR="00432E1A" w:rsidRPr="00D65298" w:rsidRDefault="00432E1A" w:rsidP="00436F1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>Тестовый тур</w:t>
      </w:r>
    </w:p>
    <w:p w:rsidR="00D65298" w:rsidRPr="00D65298" w:rsidRDefault="00D65298" w:rsidP="00D6529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Длительность тестового тура – </w:t>
      </w:r>
      <w:r w:rsidRPr="00D65298">
        <w:rPr>
          <w:rFonts w:ascii="PT Astra Serif" w:hAnsi="PT Astra Serif" w:cs="Times New Roman"/>
          <w:sz w:val="24"/>
          <w:szCs w:val="24"/>
        </w:rPr>
        <w:t>45 минут</w:t>
      </w:r>
    </w:p>
    <w:p w:rsidR="00D65298" w:rsidRPr="00D65298" w:rsidRDefault="00D65298" w:rsidP="00D6529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- </w:t>
      </w:r>
      <w:r w:rsidRPr="00D65298">
        <w:rPr>
          <w:rFonts w:ascii="PT Astra Serif" w:hAnsi="PT Astra Serif" w:cs="Times New Roman"/>
          <w:sz w:val="24"/>
          <w:szCs w:val="24"/>
        </w:rPr>
        <w:t>30</w:t>
      </w:r>
    </w:p>
    <w:p w:rsidR="00D65298" w:rsidRPr="00D65298" w:rsidRDefault="00D65298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D65298" w:rsidRPr="00D65298" w:rsidRDefault="00F843B3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>Прочитайте задания</w:t>
      </w:r>
      <w:r w:rsidR="00D65298" w:rsidRPr="00D65298">
        <w:rPr>
          <w:rFonts w:ascii="PT Astra Serif" w:hAnsi="PT Astra Serif" w:cs="Times New Roman"/>
          <w:b/>
          <w:sz w:val="24"/>
          <w:szCs w:val="24"/>
        </w:rPr>
        <w:t xml:space="preserve"> (с 1 по 11)</w:t>
      </w:r>
      <w:r w:rsidRPr="00D65298">
        <w:rPr>
          <w:rFonts w:ascii="PT Astra Serif" w:hAnsi="PT Astra Serif" w:cs="Times New Roman"/>
          <w:b/>
          <w:sz w:val="24"/>
          <w:szCs w:val="24"/>
        </w:rPr>
        <w:t xml:space="preserve"> и правильный ответ впишите в таблицу</w:t>
      </w:r>
      <w:r w:rsidRPr="00D65298">
        <w:rPr>
          <w:rFonts w:ascii="PT Astra Serif" w:hAnsi="PT Astra Serif" w:cs="Times New Roman"/>
          <w:sz w:val="24"/>
          <w:szCs w:val="24"/>
        </w:rPr>
        <w:t>.</w:t>
      </w:r>
    </w:p>
    <w:p w:rsidR="003F5973" w:rsidRPr="00D65298" w:rsidRDefault="00F843B3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</w:p>
    <w:p w:rsidR="009D6090" w:rsidRPr="00D65298" w:rsidRDefault="00D65298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A91ADC" w:rsidRPr="00D65298">
        <w:rPr>
          <w:rFonts w:ascii="PT Astra Serif" w:hAnsi="PT Astra Serif" w:cs="Times New Roman"/>
          <w:b/>
          <w:sz w:val="24"/>
          <w:szCs w:val="24"/>
        </w:rPr>
        <w:t>1.</w:t>
      </w:r>
      <w:r w:rsidR="00A91ADC"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90610C" w:rsidRPr="00D65298">
        <w:rPr>
          <w:rFonts w:ascii="PT Astra Serif" w:hAnsi="PT Astra Serif" w:cs="Times New Roman"/>
          <w:sz w:val="24"/>
          <w:szCs w:val="24"/>
        </w:rPr>
        <w:t xml:space="preserve">Отметьте город, </w:t>
      </w:r>
      <w:r w:rsidR="004232A7" w:rsidRPr="00D65298">
        <w:rPr>
          <w:rFonts w:ascii="PT Astra Serif" w:hAnsi="PT Astra Serif" w:cs="Times New Roman"/>
          <w:sz w:val="24"/>
          <w:szCs w:val="24"/>
        </w:rPr>
        <w:t>для</w:t>
      </w:r>
      <w:r w:rsidR="0090610C" w:rsidRPr="00D65298">
        <w:rPr>
          <w:rFonts w:ascii="PT Astra Serif" w:hAnsi="PT Astra Serif" w:cs="Times New Roman"/>
          <w:sz w:val="24"/>
          <w:szCs w:val="24"/>
        </w:rPr>
        <w:t xml:space="preserve"> которо</w:t>
      </w:r>
      <w:r w:rsidR="00C200F9" w:rsidRPr="00D65298">
        <w:rPr>
          <w:rFonts w:ascii="PT Astra Serif" w:hAnsi="PT Astra Serif" w:cs="Times New Roman"/>
          <w:sz w:val="24"/>
          <w:szCs w:val="24"/>
        </w:rPr>
        <w:t>го</w:t>
      </w:r>
      <w:r w:rsidR="004232A7" w:rsidRPr="00D65298">
        <w:rPr>
          <w:rFonts w:ascii="PT Astra Serif" w:hAnsi="PT Astra Serif" w:cs="Times New Roman"/>
          <w:sz w:val="24"/>
          <w:szCs w:val="24"/>
        </w:rPr>
        <w:t xml:space="preserve"> не</w:t>
      </w:r>
      <w:r w:rsidR="0090610C" w:rsidRPr="00D65298">
        <w:rPr>
          <w:rFonts w:ascii="PT Astra Serif" w:hAnsi="PT Astra Serif" w:cs="Times New Roman"/>
          <w:sz w:val="24"/>
          <w:szCs w:val="24"/>
        </w:rPr>
        <w:t>верно указаны географические координаты</w:t>
      </w:r>
    </w:p>
    <w:p w:rsidR="009D6090" w:rsidRPr="00D65298" w:rsidRDefault="009D6090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9D6090" w:rsidRPr="00D65298" w:rsidSect="00124405">
          <w:headerReference w:type="default" r:id="rId8"/>
          <w:footerReference w:type="default" r:id="rId9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А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CE3387" w:rsidRPr="00D65298">
        <w:rPr>
          <w:rFonts w:ascii="PT Astra Serif" w:hAnsi="PT Astra Serif" w:cs="Times New Roman"/>
          <w:sz w:val="24"/>
          <w:szCs w:val="24"/>
        </w:rPr>
        <w:t>Каракас (10°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с.ш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., 66°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з.д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.)</w:t>
      </w: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Б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CE3387" w:rsidRPr="00D65298">
        <w:rPr>
          <w:rFonts w:ascii="PT Astra Serif" w:hAnsi="PT Astra Serif" w:cs="Times New Roman"/>
          <w:sz w:val="24"/>
          <w:szCs w:val="24"/>
        </w:rPr>
        <w:t>Буэнос-Айрес (35°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ю.ш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., 59°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з.д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.)</w:t>
      </w: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В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CE3387" w:rsidRPr="00D65298">
        <w:rPr>
          <w:rFonts w:ascii="PT Astra Serif" w:hAnsi="PT Astra Serif" w:cs="Times New Roman"/>
          <w:sz w:val="24"/>
          <w:szCs w:val="24"/>
        </w:rPr>
        <w:t>Сантьяго (33°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ю.ш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., 70°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з.д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.)</w:t>
      </w: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Г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CE3387" w:rsidRPr="00D65298">
        <w:rPr>
          <w:rFonts w:ascii="PT Astra Serif" w:hAnsi="PT Astra Serif" w:cs="Times New Roman"/>
          <w:sz w:val="24"/>
          <w:szCs w:val="24"/>
        </w:rPr>
        <w:t>Мехико (20°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ю.ш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., 100° </w:t>
      </w:r>
      <w:proofErr w:type="spellStart"/>
      <w:r w:rsidR="00CE3387" w:rsidRPr="00D65298">
        <w:rPr>
          <w:rFonts w:ascii="PT Astra Serif" w:hAnsi="PT Astra Serif" w:cs="Times New Roman"/>
          <w:sz w:val="24"/>
          <w:szCs w:val="24"/>
        </w:rPr>
        <w:t>з.д</w:t>
      </w:r>
      <w:proofErr w:type="spellEnd"/>
      <w:r w:rsidR="00CE3387" w:rsidRPr="00D65298">
        <w:rPr>
          <w:rFonts w:ascii="PT Astra Serif" w:hAnsi="PT Astra Serif" w:cs="Times New Roman"/>
          <w:sz w:val="24"/>
          <w:szCs w:val="24"/>
        </w:rPr>
        <w:t>.)</w:t>
      </w:r>
      <w:r w:rsidR="009D6090" w:rsidRPr="00D65298">
        <w:rPr>
          <w:rFonts w:ascii="PT Astra Serif" w:hAnsi="PT Astra Serif" w:cs="Times New Roman"/>
          <w:sz w:val="24"/>
          <w:szCs w:val="24"/>
        </w:rPr>
        <w:t xml:space="preserve"> </w:t>
      </w:r>
    </w:p>
    <w:p w:rsidR="009D6090" w:rsidRPr="00D65298" w:rsidRDefault="009D6090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  <w:sectPr w:rsidR="009D6090" w:rsidRPr="00D65298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D6090" w:rsidRPr="00D65298" w:rsidRDefault="009D6090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9D6090" w:rsidRPr="00D65298" w:rsidRDefault="00D65298" w:rsidP="00EC3E06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648DD" w:rsidRPr="00D65298">
        <w:rPr>
          <w:rFonts w:ascii="PT Astra Serif" w:hAnsi="PT Astra Serif" w:cs="Times New Roman"/>
          <w:b/>
          <w:sz w:val="24"/>
          <w:szCs w:val="24"/>
        </w:rPr>
        <w:t>2</w:t>
      </w:r>
      <w:r w:rsidR="00A91ADC" w:rsidRPr="00D65298">
        <w:rPr>
          <w:rFonts w:ascii="PT Astra Serif" w:hAnsi="PT Astra Serif" w:cs="Times New Roman"/>
          <w:b/>
          <w:sz w:val="24"/>
          <w:szCs w:val="24"/>
        </w:rPr>
        <w:t>.</w:t>
      </w:r>
      <w:r w:rsidR="00A91ADC"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BA437D" w:rsidRPr="00D65298">
        <w:rPr>
          <w:rFonts w:ascii="PT Astra Serif" w:hAnsi="PT Astra Serif" w:cs="Times New Roman"/>
          <w:sz w:val="24"/>
          <w:szCs w:val="24"/>
        </w:rPr>
        <w:t xml:space="preserve">Что является </w:t>
      </w:r>
      <w:r w:rsidR="00EC3E06" w:rsidRPr="00D65298">
        <w:rPr>
          <w:rFonts w:ascii="PT Astra Serif" w:hAnsi="PT Astra Serif" w:cs="Times New Roman"/>
          <w:sz w:val="24"/>
          <w:szCs w:val="24"/>
        </w:rPr>
        <w:t xml:space="preserve">основной </w:t>
      </w:r>
      <w:r w:rsidR="00BA437D" w:rsidRPr="00D65298">
        <w:rPr>
          <w:rFonts w:ascii="PT Astra Serif" w:hAnsi="PT Astra Serif" w:cs="Times New Roman"/>
          <w:sz w:val="24"/>
          <w:szCs w:val="24"/>
        </w:rPr>
        <w:t xml:space="preserve">причиной относительного тектонического спокойствия </w:t>
      </w:r>
      <w:r w:rsidR="003F4E53" w:rsidRPr="00D65298">
        <w:rPr>
          <w:rFonts w:ascii="PT Astra Serif" w:hAnsi="PT Astra Serif" w:cs="Times New Roman"/>
          <w:sz w:val="24"/>
          <w:szCs w:val="24"/>
        </w:rPr>
        <w:t>Австралии</w:t>
      </w:r>
      <w:r w:rsidR="00BA437D" w:rsidRPr="00D65298">
        <w:rPr>
          <w:rFonts w:ascii="PT Astra Serif" w:hAnsi="PT Astra Serif" w:cs="Times New Roman"/>
          <w:sz w:val="24"/>
          <w:szCs w:val="24"/>
        </w:rPr>
        <w:t>?</w:t>
      </w:r>
      <w:r w:rsidR="009D6090" w:rsidRPr="00D65298">
        <w:rPr>
          <w:rFonts w:ascii="PT Astra Serif" w:hAnsi="PT Astra Serif" w:cs="Times New Roman"/>
          <w:sz w:val="24"/>
          <w:szCs w:val="24"/>
        </w:rPr>
        <w:t xml:space="preserve"> </w:t>
      </w: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А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EC3E06" w:rsidRPr="00D65298">
        <w:rPr>
          <w:rFonts w:ascii="PT Astra Serif" w:hAnsi="PT Astra Serif" w:cs="Times New Roman"/>
          <w:sz w:val="24"/>
          <w:szCs w:val="24"/>
        </w:rPr>
        <w:t>Большая часть территории находится в пределах тропического пояса</w:t>
      </w: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Б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3F4E53" w:rsidRPr="00D65298">
        <w:rPr>
          <w:rFonts w:ascii="PT Astra Serif" w:hAnsi="PT Astra Serif" w:cs="Times New Roman"/>
          <w:sz w:val="24"/>
          <w:szCs w:val="24"/>
        </w:rPr>
        <w:t xml:space="preserve">В основании </w:t>
      </w:r>
      <w:r w:rsidR="002F7A77" w:rsidRPr="00D65298">
        <w:rPr>
          <w:rFonts w:ascii="PT Astra Serif" w:hAnsi="PT Astra Serif" w:cs="Times New Roman"/>
          <w:sz w:val="24"/>
          <w:szCs w:val="24"/>
        </w:rPr>
        <w:t xml:space="preserve">материка </w:t>
      </w:r>
      <w:r w:rsidR="00EC3E06" w:rsidRPr="00D65298">
        <w:rPr>
          <w:rFonts w:ascii="PT Astra Serif" w:hAnsi="PT Astra Serif" w:cs="Times New Roman"/>
          <w:sz w:val="24"/>
          <w:szCs w:val="24"/>
        </w:rPr>
        <w:t>–</w:t>
      </w:r>
      <w:r w:rsidR="003F4E53" w:rsidRPr="00D65298">
        <w:rPr>
          <w:rFonts w:ascii="PT Astra Serif" w:hAnsi="PT Astra Serif" w:cs="Times New Roman"/>
          <w:sz w:val="24"/>
          <w:szCs w:val="24"/>
        </w:rPr>
        <w:t xml:space="preserve"> докембрийская платформа</w:t>
      </w: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В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EC3E06" w:rsidRPr="00D65298">
        <w:rPr>
          <w:rFonts w:ascii="PT Astra Serif" w:hAnsi="PT Astra Serif" w:cs="Times New Roman"/>
          <w:sz w:val="24"/>
          <w:szCs w:val="24"/>
        </w:rPr>
        <w:t>Озоновый слой относительно разрежен</w:t>
      </w:r>
    </w:p>
    <w:p w:rsidR="00A91ADC" w:rsidRPr="00D65298" w:rsidRDefault="00A91ADC" w:rsidP="00436F1A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65298">
        <w:rPr>
          <w:rFonts w:ascii="PT Astra Serif" w:hAnsi="PT Astra Serif" w:cs="Times New Roman"/>
          <w:sz w:val="24"/>
          <w:szCs w:val="24"/>
        </w:rPr>
        <w:t>Г</w:t>
      </w:r>
      <w:r w:rsidR="00432E1A" w:rsidRPr="00D65298">
        <w:rPr>
          <w:rFonts w:ascii="PT Astra Serif" w:hAnsi="PT Astra Serif" w:cs="Times New Roman"/>
          <w:sz w:val="24"/>
          <w:szCs w:val="24"/>
        </w:rPr>
        <w:t>.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  <w:r w:rsidR="00BA437D" w:rsidRPr="00D65298">
        <w:rPr>
          <w:rFonts w:ascii="PT Astra Serif" w:hAnsi="PT Astra Serif" w:cs="Times New Roman"/>
          <w:sz w:val="24"/>
          <w:szCs w:val="24"/>
        </w:rPr>
        <w:t>Отсутствие вулканической деятельности</w:t>
      </w:r>
      <w:r w:rsidRPr="00D65298">
        <w:rPr>
          <w:rFonts w:ascii="PT Astra Serif" w:hAnsi="PT Astra Serif" w:cs="Times New Roman"/>
          <w:sz w:val="24"/>
          <w:szCs w:val="24"/>
        </w:rPr>
        <w:t xml:space="preserve"> </w:t>
      </w:r>
    </w:p>
    <w:p w:rsidR="00BA437D" w:rsidRPr="00436F1A" w:rsidRDefault="00BA437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090" w:rsidRDefault="00D65298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529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648DD" w:rsidRPr="00D65298">
        <w:rPr>
          <w:rFonts w:ascii="Times New Roman" w:hAnsi="Times New Roman" w:cs="Times New Roman"/>
          <w:b/>
          <w:sz w:val="24"/>
          <w:szCs w:val="24"/>
        </w:rPr>
        <w:t>3.</w:t>
      </w:r>
      <w:r w:rsidR="00A91ADC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FE57DB">
        <w:rPr>
          <w:rFonts w:ascii="Times New Roman" w:hAnsi="Times New Roman" w:cs="Times New Roman"/>
          <w:sz w:val="24"/>
          <w:szCs w:val="24"/>
        </w:rPr>
        <w:t xml:space="preserve">Определите горную систему, название которой переводится как «лестница», что подтверждается </w:t>
      </w:r>
      <w:r w:rsidR="008B2738">
        <w:rPr>
          <w:rFonts w:ascii="Times New Roman" w:hAnsi="Times New Roman" w:cs="Times New Roman"/>
          <w:sz w:val="24"/>
          <w:szCs w:val="24"/>
        </w:rPr>
        <w:t xml:space="preserve">ее планировкой и расположением: горы уступами спускаются к океану, образуя восточную и западную </w:t>
      </w:r>
      <w:r w:rsidR="004232A7">
        <w:rPr>
          <w:rFonts w:ascii="Times New Roman" w:hAnsi="Times New Roman" w:cs="Times New Roman"/>
          <w:sz w:val="24"/>
          <w:szCs w:val="24"/>
        </w:rPr>
        <w:t>части</w:t>
      </w:r>
      <w:r w:rsidR="008B2738">
        <w:rPr>
          <w:rFonts w:ascii="Times New Roman" w:hAnsi="Times New Roman" w:cs="Times New Roman"/>
          <w:sz w:val="24"/>
          <w:szCs w:val="24"/>
        </w:rPr>
        <w:t>.</w:t>
      </w:r>
      <w:r w:rsidR="009D6090"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9D6090" w:rsidSect="002F7A77">
          <w:type w:val="continuous"/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А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B2738">
        <w:rPr>
          <w:rFonts w:ascii="Times New Roman" w:hAnsi="Times New Roman" w:cs="Times New Roman"/>
          <w:iCs/>
          <w:sz w:val="24"/>
          <w:szCs w:val="24"/>
        </w:rPr>
        <w:t>Ладах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Б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B2738">
        <w:rPr>
          <w:rFonts w:ascii="Times New Roman" w:hAnsi="Times New Roman" w:cs="Times New Roman"/>
          <w:iCs/>
          <w:sz w:val="24"/>
          <w:szCs w:val="24"/>
        </w:rPr>
        <w:t>Сихоте-Алинь</w:t>
      </w:r>
      <w:proofErr w:type="spellEnd"/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В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B2738">
        <w:rPr>
          <w:rFonts w:ascii="Times New Roman" w:hAnsi="Times New Roman" w:cs="Times New Roman"/>
          <w:iCs/>
          <w:sz w:val="24"/>
          <w:szCs w:val="24"/>
        </w:rPr>
        <w:t>Гаты</w:t>
      </w:r>
      <w:proofErr w:type="spellEnd"/>
    </w:p>
    <w:p w:rsidR="00A91ADC" w:rsidRPr="00436F1A" w:rsidRDefault="00A91AD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Г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="008B2738">
        <w:rPr>
          <w:rFonts w:ascii="Times New Roman" w:hAnsi="Times New Roman" w:cs="Times New Roman"/>
          <w:iCs/>
          <w:sz w:val="24"/>
          <w:szCs w:val="24"/>
        </w:rPr>
        <w:t>Хаджар</w:t>
      </w:r>
      <w:proofErr w:type="spellEnd"/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32E1A" w:rsidRPr="00436F1A" w:rsidRDefault="00D65298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65298">
        <w:rPr>
          <w:rFonts w:ascii="Times New Roman" w:hAnsi="Times New Roman" w:cs="Times New Roman"/>
          <w:b/>
          <w:iCs/>
          <w:sz w:val="24"/>
          <w:szCs w:val="24"/>
        </w:rPr>
        <w:t xml:space="preserve">Задание </w:t>
      </w:r>
      <w:r w:rsidR="005648DD" w:rsidRPr="00D65298">
        <w:rPr>
          <w:rFonts w:ascii="Times New Roman" w:hAnsi="Times New Roman" w:cs="Times New Roman"/>
          <w:b/>
          <w:iCs/>
          <w:sz w:val="24"/>
          <w:szCs w:val="24"/>
        </w:rPr>
        <w:t>4.</w:t>
      </w:r>
      <w:r w:rsidR="005648DD"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5142">
        <w:rPr>
          <w:rFonts w:ascii="Times New Roman" w:hAnsi="Times New Roman" w:cs="Times New Roman"/>
          <w:iCs/>
          <w:sz w:val="24"/>
          <w:szCs w:val="24"/>
        </w:rPr>
        <w:t>Какой зональный тип почв характерен для природной зоны, изображенной на рисунке</w:t>
      </w:r>
      <w:r w:rsidR="005648DD" w:rsidRPr="00436F1A">
        <w:rPr>
          <w:rFonts w:ascii="Times New Roman" w:hAnsi="Times New Roman" w:cs="Times New Roman"/>
          <w:iCs/>
          <w:sz w:val="24"/>
          <w:szCs w:val="24"/>
        </w:rPr>
        <w:t>?</w:t>
      </w:r>
    </w:p>
    <w:p w:rsidR="00F55142" w:rsidRDefault="001B67F3" w:rsidP="00F5514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drawing>
          <wp:inline distT="0" distB="0" distL="0" distR="0">
            <wp:extent cx="3628340" cy="2721255"/>
            <wp:effectExtent l="0" t="0" r="0" b="3175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unname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430" cy="2749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А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5142">
        <w:rPr>
          <w:rFonts w:ascii="Times New Roman" w:hAnsi="Times New Roman" w:cs="Times New Roman"/>
          <w:iCs/>
          <w:sz w:val="24"/>
          <w:szCs w:val="24"/>
        </w:rPr>
        <w:t xml:space="preserve">Тундрово-глеевые </w:t>
      </w: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Б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5142">
        <w:rPr>
          <w:rFonts w:ascii="Times New Roman" w:hAnsi="Times New Roman" w:cs="Times New Roman"/>
          <w:iCs/>
          <w:sz w:val="24"/>
          <w:szCs w:val="24"/>
        </w:rPr>
        <w:t>Подзолистые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В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55142">
        <w:rPr>
          <w:rFonts w:ascii="Times New Roman" w:hAnsi="Times New Roman" w:cs="Times New Roman"/>
          <w:iCs/>
          <w:sz w:val="24"/>
          <w:szCs w:val="24"/>
        </w:rPr>
        <w:t>Дерново-подзолистые</w:t>
      </w:r>
    </w:p>
    <w:p w:rsidR="005B55B6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36F1A">
        <w:rPr>
          <w:rFonts w:ascii="Times New Roman" w:hAnsi="Times New Roman" w:cs="Times New Roman"/>
          <w:iCs/>
          <w:sz w:val="24"/>
          <w:szCs w:val="24"/>
        </w:rPr>
        <w:t>Г</w:t>
      </w:r>
      <w:r w:rsidR="00432E1A" w:rsidRPr="00436F1A">
        <w:rPr>
          <w:rFonts w:ascii="Times New Roman" w:hAnsi="Times New Roman" w:cs="Times New Roman"/>
          <w:iCs/>
          <w:sz w:val="24"/>
          <w:szCs w:val="24"/>
        </w:rPr>
        <w:t>.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B67F3">
        <w:rPr>
          <w:rFonts w:ascii="Times New Roman" w:hAnsi="Times New Roman" w:cs="Times New Roman"/>
          <w:iCs/>
          <w:sz w:val="24"/>
          <w:szCs w:val="24"/>
        </w:rPr>
        <w:t>Красно-желтые</w:t>
      </w:r>
      <w:r w:rsidRPr="00436F1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55142" w:rsidRDefault="00F55142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090" w:rsidRDefault="00D65298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529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B1A96" w:rsidRPr="00D65298">
        <w:rPr>
          <w:rFonts w:ascii="Times New Roman" w:hAnsi="Times New Roman" w:cs="Times New Roman"/>
          <w:b/>
          <w:sz w:val="24"/>
          <w:szCs w:val="24"/>
        </w:rPr>
        <w:t>5.</w:t>
      </w:r>
      <w:r w:rsidR="00AB1A96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В каком </w:t>
      </w:r>
      <w:r w:rsidR="00020172">
        <w:rPr>
          <w:rFonts w:ascii="Times New Roman" w:hAnsi="Times New Roman" w:cs="Times New Roman"/>
          <w:sz w:val="24"/>
          <w:szCs w:val="24"/>
        </w:rPr>
        <w:t xml:space="preserve">из указанных </w:t>
      </w:r>
      <w:r w:rsidR="009D6090" w:rsidRPr="009D6090">
        <w:rPr>
          <w:rFonts w:ascii="Times New Roman" w:hAnsi="Times New Roman" w:cs="Times New Roman"/>
          <w:sz w:val="24"/>
          <w:szCs w:val="24"/>
        </w:rPr>
        <w:t>море</w:t>
      </w:r>
      <w:r w:rsidR="00020172">
        <w:rPr>
          <w:rFonts w:ascii="Times New Roman" w:hAnsi="Times New Roman" w:cs="Times New Roman"/>
          <w:sz w:val="24"/>
          <w:szCs w:val="24"/>
        </w:rPr>
        <w:t>й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5B650F">
        <w:rPr>
          <w:rFonts w:ascii="Times New Roman" w:hAnsi="Times New Roman" w:cs="Times New Roman"/>
          <w:sz w:val="24"/>
          <w:szCs w:val="24"/>
        </w:rPr>
        <w:t>ведется добыча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кет</w:t>
      </w:r>
      <w:r w:rsidR="00370EC5">
        <w:rPr>
          <w:rFonts w:ascii="Times New Roman" w:hAnsi="Times New Roman" w:cs="Times New Roman"/>
          <w:sz w:val="24"/>
          <w:szCs w:val="24"/>
        </w:rPr>
        <w:t>ы</w:t>
      </w:r>
      <w:r w:rsidR="00AB1A96" w:rsidRPr="009D6090">
        <w:rPr>
          <w:rFonts w:ascii="Times New Roman" w:hAnsi="Times New Roman" w:cs="Times New Roman"/>
          <w:sz w:val="24"/>
          <w:szCs w:val="24"/>
        </w:rPr>
        <w:t>?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8DD" w:rsidRP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А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Балтийско</w:t>
      </w:r>
      <w:r w:rsidR="006D1BF9">
        <w:rPr>
          <w:rFonts w:ascii="Times New Roman" w:hAnsi="Times New Roman" w:cs="Times New Roman"/>
          <w:sz w:val="24"/>
          <w:szCs w:val="24"/>
        </w:rPr>
        <w:t>е</w:t>
      </w:r>
    </w:p>
    <w:p w:rsidR="005648DD" w:rsidRP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Б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Черно</w:t>
      </w:r>
      <w:r w:rsidR="006D1BF9">
        <w:rPr>
          <w:rFonts w:ascii="Times New Roman" w:hAnsi="Times New Roman" w:cs="Times New Roman"/>
          <w:sz w:val="24"/>
          <w:szCs w:val="24"/>
        </w:rPr>
        <w:t>е</w:t>
      </w:r>
    </w:p>
    <w:p w:rsidR="005648DD" w:rsidRPr="009D6090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В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Бело</w:t>
      </w:r>
      <w:r w:rsidR="006D1BF9">
        <w:rPr>
          <w:rFonts w:ascii="Times New Roman" w:hAnsi="Times New Roman" w:cs="Times New Roman"/>
          <w:sz w:val="24"/>
          <w:szCs w:val="24"/>
        </w:rPr>
        <w:t>е</w:t>
      </w:r>
    </w:p>
    <w:p w:rsidR="005648DD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6090">
        <w:rPr>
          <w:rFonts w:ascii="Times New Roman" w:hAnsi="Times New Roman" w:cs="Times New Roman"/>
          <w:sz w:val="24"/>
          <w:szCs w:val="24"/>
        </w:rPr>
        <w:t>Г</w:t>
      </w:r>
      <w:r w:rsidR="00432E1A" w:rsidRPr="009D6090">
        <w:rPr>
          <w:rFonts w:ascii="Times New Roman" w:hAnsi="Times New Roman" w:cs="Times New Roman"/>
          <w:sz w:val="24"/>
          <w:szCs w:val="24"/>
        </w:rPr>
        <w:t>.</w:t>
      </w:r>
      <w:r w:rsidRPr="009D6090">
        <w:rPr>
          <w:rFonts w:ascii="Times New Roman" w:hAnsi="Times New Roman" w:cs="Times New Roman"/>
          <w:sz w:val="24"/>
          <w:szCs w:val="24"/>
        </w:rPr>
        <w:t xml:space="preserve"> </w:t>
      </w:r>
      <w:r w:rsidR="009D6090" w:rsidRPr="009D6090">
        <w:rPr>
          <w:rFonts w:ascii="Times New Roman" w:hAnsi="Times New Roman" w:cs="Times New Roman"/>
          <w:sz w:val="24"/>
          <w:szCs w:val="24"/>
        </w:rPr>
        <w:t xml:space="preserve"> Японско</w:t>
      </w:r>
      <w:r w:rsidR="006D1BF9">
        <w:rPr>
          <w:rFonts w:ascii="Times New Roman" w:hAnsi="Times New Roman" w:cs="Times New Roman"/>
          <w:sz w:val="24"/>
          <w:szCs w:val="24"/>
        </w:rPr>
        <w:t>е</w:t>
      </w: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D6090" w:rsidSect="009D609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2E1A" w:rsidRPr="00436F1A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5648DD" w:rsidRPr="00F54F04">
        <w:rPr>
          <w:rFonts w:ascii="Times New Roman" w:hAnsi="Times New Roman" w:cs="Times New Roman"/>
          <w:b/>
          <w:sz w:val="24"/>
          <w:szCs w:val="24"/>
        </w:rPr>
        <w:t>6.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413B6D">
        <w:rPr>
          <w:rFonts w:ascii="Times New Roman" w:hAnsi="Times New Roman" w:cs="Times New Roman"/>
          <w:sz w:val="24"/>
          <w:szCs w:val="24"/>
        </w:rPr>
        <w:t>«Адамов Мост»</w:t>
      </w:r>
      <w:r w:rsidR="00016486">
        <w:rPr>
          <w:rFonts w:ascii="Times New Roman" w:hAnsi="Times New Roman" w:cs="Times New Roman"/>
          <w:sz w:val="24"/>
          <w:szCs w:val="24"/>
        </w:rPr>
        <w:t xml:space="preserve"> – это…</w:t>
      </w:r>
      <w:r w:rsidR="00413B6D">
        <w:rPr>
          <w:rFonts w:ascii="Times New Roman" w:hAnsi="Times New Roman" w:cs="Times New Roman"/>
          <w:sz w:val="24"/>
          <w:szCs w:val="24"/>
        </w:rPr>
        <w:t>?</w:t>
      </w:r>
    </w:p>
    <w:p w:rsidR="005648DD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А.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4F0A93">
        <w:rPr>
          <w:rFonts w:ascii="Times New Roman" w:hAnsi="Times New Roman" w:cs="Times New Roman"/>
          <w:sz w:val="24"/>
          <w:szCs w:val="24"/>
        </w:rPr>
        <w:t>Самая крупная арка на плато Карст</w:t>
      </w:r>
      <w:r w:rsidR="00413B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8DD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Б.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413B6D">
        <w:rPr>
          <w:rFonts w:ascii="Times New Roman" w:hAnsi="Times New Roman" w:cs="Times New Roman"/>
          <w:sz w:val="24"/>
          <w:szCs w:val="24"/>
        </w:rPr>
        <w:t>Цепь отмелей и коралловых островов между Индией и Шри-Ланкой</w:t>
      </w:r>
    </w:p>
    <w:p w:rsidR="005648DD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413B6D">
        <w:rPr>
          <w:rFonts w:ascii="Times New Roman" w:hAnsi="Times New Roman" w:cs="Times New Roman"/>
          <w:sz w:val="24"/>
          <w:szCs w:val="24"/>
        </w:rPr>
        <w:t xml:space="preserve">Старое название </w:t>
      </w:r>
      <w:proofErr w:type="spellStart"/>
      <w:r w:rsidR="00413B6D">
        <w:rPr>
          <w:rFonts w:ascii="Times New Roman" w:hAnsi="Times New Roman" w:cs="Times New Roman"/>
          <w:sz w:val="24"/>
          <w:szCs w:val="24"/>
        </w:rPr>
        <w:t>Андаманских</w:t>
      </w:r>
      <w:proofErr w:type="spellEnd"/>
      <w:r w:rsidR="00413B6D">
        <w:rPr>
          <w:rFonts w:ascii="Times New Roman" w:hAnsi="Times New Roman" w:cs="Times New Roman"/>
          <w:sz w:val="24"/>
          <w:szCs w:val="24"/>
        </w:rPr>
        <w:t xml:space="preserve"> островов</w:t>
      </w:r>
    </w:p>
    <w:p w:rsidR="00432E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Г. </w:t>
      </w:r>
      <w:r w:rsidR="00413B6D">
        <w:rPr>
          <w:rFonts w:ascii="Times New Roman" w:hAnsi="Times New Roman" w:cs="Times New Roman"/>
          <w:sz w:val="24"/>
          <w:szCs w:val="24"/>
        </w:rPr>
        <w:t>Самый высокий мост во Франции на р. Тар</w:t>
      </w:r>
    </w:p>
    <w:p w:rsidR="00F54F04" w:rsidRPr="00436F1A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3BE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32E1A" w:rsidRPr="00F54F04">
        <w:rPr>
          <w:rFonts w:ascii="Times New Roman" w:hAnsi="Times New Roman" w:cs="Times New Roman"/>
          <w:b/>
          <w:sz w:val="24"/>
          <w:szCs w:val="24"/>
        </w:rPr>
        <w:t>7.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9913BE" w:rsidRPr="009913BE">
        <w:rPr>
          <w:rFonts w:ascii="Times New Roman" w:hAnsi="Times New Roman" w:cs="Times New Roman"/>
          <w:sz w:val="24"/>
          <w:szCs w:val="24"/>
        </w:rPr>
        <w:t xml:space="preserve">Кто из нижеперечисленных Нобелевских лауреатов </w:t>
      </w:r>
      <w:r w:rsidR="00966F60">
        <w:rPr>
          <w:rFonts w:ascii="Times New Roman" w:hAnsi="Times New Roman" w:cs="Times New Roman"/>
          <w:sz w:val="24"/>
          <w:szCs w:val="24"/>
        </w:rPr>
        <w:t xml:space="preserve">в 1918-1920 гг. работал в </w:t>
      </w:r>
      <w:r>
        <w:rPr>
          <w:rFonts w:ascii="Times New Roman" w:hAnsi="Times New Roman" w:cs="Times New Roman"/>
          <w:sz w:val="24"/>
          <w:szCs w:val="24"/>
        </w:rPr>
        <w:t>вуз</w:t>
      </w:r>
      <w:r w:rsidR="00966F60">
        <w:rPr>
          <w:rFonts w:ascii="Times New Roman" w:hAnsi="Times New Roman" w:cs="Times New Roman"/>
          <w:sz w:val="24"/>
          <w:szCs w:val="24"/>
        </w:rPr>
        <w:t xml:space="preserve">ах </w:t>
      </w:r>
      <w:r w:rsidR="009913BE" w:rsidRPr="009913BE">
        <w:rPr>
          <w:rFonts w:ascii="Times New Roman" w:hAnsi="Times New Roman" w:cs="Times New Roman"/>
          <w:sz w:val="24"/>
          <w:szCs w:val="24"/>
        </w:rPr>
        <w:t>города Томска?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13BE" w:rsidRDefault="009913BE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913BE" w:rsidSect="009D609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48DD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А. </w:t>
      </w:r>
      <w:r w:rsidR="006C2B6A">
        <w:rPr>
          <w:rFonts w:ascii="Times New Roman" w:hAnsi="Times New Roman" w:cs="Times New Roman"/>
          <w:sz w:val="24"/>
          <w:szCs w:val="24"/>
        </w:rPr>
        <w:t>Капица</w:t>
      </w:r>
      <w:r w:rsidR="004A3058" w:rsidRPr="004A3058">
        <w:rPr>
          <w:rFonts w:ascii="Times New Roman" w:hAnsi="Times New Roman" w:cs="Times New Roman"/>
          <w:sz w:val="24"/>
          <w:szCs w:val="24"/>
        </w:rPr>
        <w:t xml:space="preserve"> </w:t>
      </w:r>
      <w:r w:rsidR="004A3058">
        <w:rPr>
          <w:rFonts w:ascii="Times New Roman" w:hAnsi="Times New Roman" w:cs="Times New Roman"/>
          <w:sz w:val="24"/>
          <w:szCs w:val="24"/>
        </w:rPr>
        <w:t>П.Л. </w:t>
      </w:r>
    </w:p>
    <w:p w:rsidR="005648DD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Б. </w:t>
      </w:r>
      <w:r w:rsidR="006C2B6A">
        <w:rPr>
          <w:rFonts w:ascii="Times New Roman" w:hAnsi="Times New Roman" w:cs="Times New Roman"/>
          <w:sz w:val="24"/>
          <w:szCs w:val="24"/>
        </w:rPr>
        <w:t>Семенов</w:t>
      </w:r>
      <w:r w:rsidR="004A3058" w:rsidRPr="004A3058">
        <w:rPr>
          <w:rFonts w:ascii="Times New Roman" w:hAnsi="Times New Roman" w:cs="Times New Roman"/>
          <w:sz w:val="24"/>
          <w:szCs w:val="24"/>
        </w:rPr>
        <w:t xml:space="preserve"> </w:t>
      </w:r>
      <w:r w:rsidR="004A3058">
        <w:rPr>
          <w:rFonts w:ascii="Times New Roman" w:hAnsi="Times New Roman" w:cs="Times New Roman"/>
          <w:sz w:val="24"/>
          <w:szCs w:val="24"/>
        </w:rPr>
        <w:t>Н.Н. </w:t>
      </w:r>
    </w:p>
    <w:p w:rsidR="005648DD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6C2B6A">
        <w:rPr>
          <w:rFonts w:ascii="Times New Roman" w:hAnsi="Times New Roman" w:cs="Times New Roman"/>
          <w:sz w:val="24"/>
          <w:szCs w:val="24"/>
        </w:rPr>
        <w:t>Бунин</w:t>
      </w:r>
      <w:r w:rsidR="004A3058" w:rsidRPr="004A3058">
        <w:rPr>
          <w:rFonts w:ascii="Times New Roman" w:hAnsi="Times New Roman" w:cs="Times New Roman"/>
          <w:sz w:val="24"/>
          <w:szCs w:val="24"/>
        </w:rPr>
        <w:t xml:space="preserve"> </w:t>
      </w:r>
      <w:r w:rsidR="004A3058">
        <w:rPr>
          <w:rFonts w:ascii="Times New Roman" w:hAnsi="Times New Roman" w:cs="Times New Roman"/>
          <w:sz w:val="24"/>
          <w:szCs w:val="24"/>
        </w:rPr>
        <w:t>И.А. </w:t>
      </w:r>
    </w:p>
    <w:p w:rsidR="009913BE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Г. </w:t>
      </w:r>
      <w:r w:rsidR="006C2B6A">
        <w:rPr>
          <w:rFonts w:ascii="Times New Roman" w:hAnsi="Times New Roman" w:cs="Times New Roman"/>
          <w:sz w:val="24"/>
          <w:szCs w:val="24"/>
        </w:rPr>
        <w:t>Шолохов</w:t>
      </w:r>
      <w:r w:rsidR="004A3058" w:rsidRPr="004A3058">
        <w:rPr>
          <w:rFonts w:ascii="Times New Roman" w:hAnsi="Times New Roman" w:cs="Times New Roman"/>
          <w:sz w:val="24"/>
          <w:szCs w:val="24"/>
        </w:rPr>
        <w:t xml:space="preserve"> </w:t>
      </w:r>
      <w:r w:rsidR="004A3058">
        <w:rPr>
          <w:rFonts w:ascii="Times New Roman" w:hAnsi="Times New Roman" w:cs="Times New Roman"/>
          <w:sz w:val="24"/>
          <w:szCs w:val="24"/>
        </w:rPr>
        <w:t>М.А. </w:t>
      </w:r>
    </w:p>
    <w:p w:rsidR="009913BE" w:rsidRDefault="009913BE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913BE" w:rsidSect="009913B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913BE" w:rsidRDefault="009913BE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1EBB" w:rsidRPr="00436F1A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65905" w:rsidRPr="00F54F04">
        <w:rPr>
          <w:rFonts w:ascii="Times New Roman" w:hAnsi="Times New Roman" w:cs="Times New Roman"/>
          <w:b/>
          <w:sz w:val="24"/>
          <w:szCs w:val="24"/>
        </w:rPr>
        <w:t>8</w:t>
      </w:r>
      <w:r w:rsidR="005648DD" w:rsidRPr="00F54F04">
        <w:rPr>
          <w:rFonts w:ascii="Times New Roman" w:hAnsi="Times New Roman" w:cs="Times New Roman"/>
          <w:b/>
          <w:sz w:val="24"/>
          <w:szCs w:val="24"/>
        </w:rPr>
        <w:t>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Каков масштаб карты, если расстояние на карте </w:t>
      </w:r>
      <w:r w:rsidR="00703D7F">
        <w:rPr>
          <w:rFonts w:ascii="Times New Roman" w:hAnsi="Times New Roman" w:cs="Times New Roman"/>
          <w:sz w:val="24"/>
          <w:szCs w:val="24"/>
        </w:rPr>
        <w:t>10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см, а на местности равно </w:t>
      </w:r>
      <w:r w:rsidR="00703D7F">
        <w:rPr>
          <w:rFonts w:ascii="Times New Roman" w:hAnsi="Times New Roman" w:cs="Times New Roman"/>
          <w:sz w:val="24"/>
          <w:szCs w:val="24"/>
        </w:rPr>
        <w:t>5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км?</w:t>
      </w:r>
    </w:p>
    <w:p w:rsidR="005648DD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>А. 1:500</w:t>
      </w:r>
      <w:r w:rsidR="00703D7F">
        <w:rPr>
          <w:rFonts w:ascii="Times New Roman" w:hAnsi="Times New Roman" w:cs="Times New Roman"/>
          <w:sz w:val="24"/>
          <w:szCs w:val="24"/>
        </w:rPr>
        <w:t> </w:t>
      </w:r>
      <w:r w:rsidRPr="00436F1A">
        <w:rPr>
          <w:rFonts w:ascii="Times New Roman" w:hAnsi="Times New Roman" w:cs="Times New Roman"/>
          <w:sz w:val="24"/>
          <w:szCs w:val="24"/>
        </w:rPr>
        <w:t>000</w:t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Pr="00436F1A">
        <w:rPr>
          <w:rFonts w:ascii="Times New Roman" w:hAnsi="Times New Roman" w:cs="Times New Roman"/>
          <w:sz w:val="24"/>
          <w:szCs w:val="24"/>
        </w:rPr>
        <w:t>Б. 1:</w:t>
      </w:r>
      <w:r w:rsidR="00703D7F">
        <w:rPr>
          <w:rFonts w:ascii="Times New Roman" w:hAnsi="Times New Roman" w:cs="Times New Roman"/>
          <w:sz w:val="24"/>
          <w:szCs w:val="24"/>
        </w:rPr>
        <w:t>20 000</w:t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Pr="00436F1A">
        <w:rPr>
          <w:rFonts w:ascii="Times New Roman" w:hAnsi="Times New Roman" w:cs="Times New Roman"/>
          <w:sz w:val="24"/>
          <w:szCs w:val="24"/>
        </w:rPr>
        <w:t>В. 1:50</w:t>
      </w:r>
      <w:r w:rsidR="00703D7F">
        <w:rPr>
          <w:rFonts w:ascii="Times New Roman" w:hAnsi="Times New Roman" w:cs="Times New Roman"/>
          <w:sz w:val="24"/>
          <w:szCs w:val="24"/>
        </w:rPr>
        <w:t> </w:t>
      </w:r>
      <w:r w:rsidRPr="00436F1A">
        <w:rPr>
          <w:rFonts w:ascii="Times New Roman" w:hAnsi="Times New Roman" w:cs="Times New Roman"/>
          <w:sz w:val="24"/>
          <w:szCs w:val="24"/>
        </w:rPr>
        <w:t>000</w:t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="00601EBB" w:rsidRPr="00436F1A">
        <w:rPr>
          <w:rFonts w:ascii="Times New Roman" w:hAnsi="Times New Roman" w:cs="Times New Roman"/>
          <w:sz w:val="24"/>
          <w:szCs w:val="24"/>
        </w:rPr>
        <w:tab/>
      </w:r>
      <w:r w:rsidRPr="00436F1A">
        <w:rPr>
          <w:rFonts w:ascii="Times New Roman" w:hAnsi="Times New Roman" w:cs="Times New Roman"/>
          <w:sz w:val="24"/>
          <w:szCs w:val="24"/>
        </w:rPr>
        <w:t>Г. 1:200</w:t>
      </w:r>
      <w:r w:rsidR="00703D7F">
        <w:rPr>
          <w:rFonts w:ascii="Times New Roman" w:hAnsi="Times New Roman" w:cs="Times New Roman"/>
          <w:sz w:val="24"/>
          <w:szCs w:val="24"/>
        </w:rPr>
        <w:t> </w:t>
      </w:r>
      <w:r w:rsidRPr="00436F1A">
        <w:rPr>
          <w:rFonts w:ascii="Times New Roman" w:hAnsi="Times New Roman" w:cs="Times New Roman"/>
          <w:sz w:val="24"/>
          <w:szCs w:val="24"/>
        </w:rPr>
        <w:t>00</w:t>
      </w:r>
      <w:r w:rsidR="00703D7F">
        <w:rPr>
          <w:rFonts w:ascii="Times New Roman" w:hAnsi="Times New Roman" w:cs="Times New Roman"/>
          <w:sz w:val="24"/>
          <w:szCs w:val="24"/>
        </w:rPr>
        <w:t>0</w:t>
      </w:r>
    </w:p>
    <w:p w:rsidR="00601EBB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509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65905" w:rsidRPr="00F54F04">
        <w:rPr>
          <w:rFonts w:ascii="Times New Roman" w:hAnsi="Times New Roman" w:cs="Times New Roman"/>
          <w:b/>
          <w:sz w:val="24"/>
          <w:szCs w:val="24"/>
        </w:rPr>
        <w:t>9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. </w:t>
      </w:r>
      <w:r w:rsidR="004A0DC7">
        <w:rPr>
          <w:rFonts w:ascii="Times New Roman" w:hAnsi="Times New Roman" w:cs="Times New Roman"/>
          <w:sz w:val="24"/>
          <w:szCs w:val="24"/>
        </w:rPr>
        <w:t>С какими процессами связано появление на западе Саратовской области валунов из розового гранита, кусков гнейса и зандровых участков</w:t>
      </w:r>
      <w:r w:rsidR="00C413B5">
        <w:rPr>
          <w:rFonts w:ascii="Times New Roman" w:hAnsi="Times New Roman" w:cs="Times New Roman"/>
          <w:sz w:val="24"/>
          <w:szCs w:val="24"/>
        </w:rPr>
        <w:t>?</w:t>
      </w:r>
    </w:p>
    <w:p w:rsidR="00EA0876" w:rsidRDefault="00EA087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9913B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1EBB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А. </w:t>
      </w:r>
      <w:r w:rsidR="004A0DC7">
        <w:rPr>
          <w:rFonts w:ascii="Times New Roman" w:hAnsi="Times New Roman" w:cs="Times New Roman"/>
          <w:sz w:val="24"/>
          <w:szCs w:val="24"/>
        </w:rPr>
        <w:t>Тектоническ</w:t>
      </w:r>
      <w:r w:rsidR="00416EE5">
        <w:rPr>
          <w:rFonts w:ascii="Times New Roman" w:hAnsi="Times New Roman" w:cs="Times New Roman"/>
          <w:sz w:val="24"/>
          <w:szCs w:val="24"/>
        </w:rPr>
        <w:t>ими</w:t>
      </w:r>
    </w:p>
    <w:p w:rsidR="00601EBB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Б. </w:t>
      </w:r>
      <w:r w:rsidR="004A0DC7">
        <w:rPr>
          <w:rFonts w:ascii="Times New Roman" w:hAnsi="Times New Roman" w:cs="Times New Roman"/>
          <w:sz w:val="24"/>
          <w:szCs w:val="24"/>
        </w:rPr>
        <w:t>Карстов</w:t>
      </w:r>
      <w:r w:rsidR="00416EE5">
        <w:rPr>
          <w:rFonts w:ascii="Times New Roman" w:hAnsi="Times New Roman" w:cs="Times New Roman"/>
          <w:sz w:val="24"/>
          <w:szCs w:val="24"/>
        </w:rPr>
        <w:t>ыми</w:t>
      </w:r>
    </w:p>
    <w:p w:rsidR="00601EBB" w:rsidRPr="00436F1A" w:rsidRDefault="005648DD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4A0DC7">
        <w:rPr>
          <w:rFonts w:ascii="Times New Roman" w:hAnsi="Times New Roman" w:cs="Times New Roman"/>
          <w:sz w:val="24"/>
          <w:szCs w:val="24"/>
        </w:rPr>
        <w:t>Эоловы</w:t>
      </w:r>
      <w:r w:rsidR="00416EE5">
        <w:rPr>
          <w:rFonts w:ascii="Times New Roman" w:hAnsi="Times New Roman" w:cs="Times New Roman"/>
          <w:sz w:val="24"/>
          <w:szCs w:val="24"/>
        </w:rPr>
        <w:t>ми</w:t>
      </w:r>
    </w:p>
    <w:p w:rsidR="00937DDE" w:rsidRPr="00436F1A" w:rsidRDefault="00601EBB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Г. </w:t>
      </w:r>
      <w:r w:rsidR="004A0DC7">
        <w:rPr>
          <w:rFonts w:ascii="Times New Roman" w:hAnsi="Times New Roman" w:cs="Times New Roman"/>
          <w:sz w:val="24"/>
          <w:szCs w:val="24"/>
        </w:rPr>
        <w:t>Ледниковы</w:t>
      </w:r>
      <w:r w:rsidR="00416EE5">
        <w:rPr>
          <w:rFonts w:ascii="Times New Roman" w:hAnsi="Times New Roman" w:cs="Times New Roman"/>
          <w:sz w:val="24"/>
          <w:szCs w:val="24"/>
        </w:rPr>
        <w:t>ми</w:t>
      </w:r>
    </w:p>
    <w:p w:rsidR="00EA0876" w:rsidRDefault="00EA087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EA087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0509" w:rsidRDefault="00780509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509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432E1A" w:rsidRPr="00F54F04">
        <w:rPr>
          <w:rFonts w:ascii="Times New Roman" w:hAnsi="Times New Roman" w:cs="Times New Roman"/>
          <w:b/>
          <w:sz w:val="24"/>
          <w:szCs w:val="24"/>
        </w:rPr>
        <w:t>1</w:t>
      </w:r>
      <w:r w:rsidR="00665905" w:rsidRPr="00F54F04">
        <w:rPr>
          <w:rFonts w:ascii="Times New Roman" w:hAnsi="Times New Roman" w:cs="Times New Roman"/>
          <w:b/>
          <w:sz w:val="24"/>
          <w:szCs w:val="24"/>
        </w:rPr>
        <w:t>0</w:t>
      </w:r>
      <w:r w:rsidR="00432E1A" w:rsidRPr="00F54F04">
        <w:rPr>
          <w:rFonts w:ascii="Times New Roman" w:hAnsi="Times New Roman" w:cs="Times New Roman"/>
          <w:b/>
          <w:sz w:val="24"/>
          <w:szCs w:val="24"/>
        </w:rPr>
        <w:t>.</w:t>
      </w:r>
      <w:r w:rsidR="00432E1A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9145BD" w:rsidRPr="009145BD">
        <w:rPr>
          <w:rFonts w:ascii="Times New Roman" w:hAnsi="Times New Roman" w:cs="Times New Roman"/>
          <w:sz w:val="24"/>
          <w:szCs w:val="24"/>
        </w:rPr>
        <w:t xml:space="preserve">Для какой территории характерны следующие климатические </w:t>
      </w:r>
      <w:r w:rsidR="00987D61">
        <w:rPr>
          <w:rFonts w:ascii="Times New Roman" w:hAnsi="Times New Roman" w:cs="Times New Roman"/>
          <w:sz w:val="24"/>
          <w:szCs w:val="24"/>
        </w:rPr>
        <w:t xml:space="preserve">показатели: среднемесячная </w:t>
      </w:r>
      <w:r>
        <w:rPr>
          <w:rFonts w:ascii="Times New Roman" w:hAnsi="Times New Roman" w:cs="Times New Roman"/>
          <w:sz w:val="24"/>
          <w:szCs w:val="24"/>
        </w:rPr>
        <w:t xml:space="preserve">температура января -8-10° С, </w:t>
      </w:r>
      <w:proofErr w:type="gramStart"/>
      <w:r>
        <w:rPr>
          <w:rFonts w:ascii="Times New Roman" w:hAnsi="Times New Roman" w:cs="Times New Roman"/>
          <w:sz w:val="24"/>
          <w:szCs w:val="24"/>
        </w:rPr>
        <w:t>июля  +</w:t>
      </w:r>
      <w:proofErr w:type="gramEnd"/>
      <w:r>
        <w:rPr>
          <w:rFonts w:ascii="Times New Roman" w:hAnsi="Times New Roman" w:cs="Times New Roman"/>
          <w:sz w:val="24"/>
          <w:szCs w:val="24"/>
        </w:rPr>
        <w:t>16+</w:t>
      </w:r>
      <w:r w:rsidR="00987D61">
        <w:rPr>
          <w:rFonts w:ascii="Times New Roman" w:hAnsi="Times New Roman" w:cs="Times New Roman"/>
          <w:sz w:val="24"/>
          <w:szCs w:val="24"/>
        </w:rPr>
        <w:t>19° С, ср</w:t>
      </w:r>
      <w:r>
        <w:rPr>
          <w:rFonts w:ascii="Times New Roman" w:hAnsi="Times New Roman" w:cs="Times New Roman"/>
          <w:sz w:val="24"/>
          <w:szCs w:val="24"/>
        </w:rPr>
        <w:t xml:space="preserve">еднегодовое количество осадков </w:t>
      </w:r>
      <w:r w:rsidR="00987D61">
        <w:rPr>
          <w:rFonts w:ascii="Times New Roman" w:hAnsi="Times New Roman" w:cs="Times New Roman"/>
          <w:sz w:val="24"/>
          <w:szCs w:val="24"/>
        </w:rPr>
        <w:t xml:space="preserve"> 500-600 мм</w:t>
      </w:r>
      <w:r w:rsidR="00432E1A" w:rsidRPr="00436F1A">
        <w:rPr>
          <w:rFonts w:ascii="Times New Roman" w:hAnsi="Times New Roman" w:cs="Times New Roman"/>
          <w:sz w:val="24"/>
          <w:szCs w:val="24"/>
        </w:rPr>
        <w:t>?</w:t>
      </w:r>
    </w:p>
    <w:p w:rsidR="00EA0876" w:rsidRDefault="00EA0876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EA087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32E1A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А. </w:t>
      </w:r>
      <w:r w:rsidR="00EA0876">
        <w:rPr>
          <w:rFonts w:ascii="Times New Roman" w:hAnsi="Times New Roman" w:cs="Times New Roman"/>
          <w:sz w:val="24"/>
          <w:szCs w:val="24"/>
        </w:rPr>
        <w:t>Среднерусская возвышенность</w:t>
      </w:r>
    </w:p>
    <w:p w:rsidR="00432E1A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Б. </w:t>
      </w:r>
      <w:proofErr w:type="spellStart"/>
      <w:r w:rsidR="00EA0876">
        <w:rPr>
          <w:rFonts w:ascii="Times New Roman" w:hAnsi="Times New Roman" w:cs="Times New Roman"/>
          <w:sz w:val="24"/>
          <w:szCs w:val="24"/>
        </w:rPr>
        <w:t>Тиманский</w:t>
      </w:r>
      <w:proofErr w:type="spellEnd"/>
      <w:r w:rsidR="00EA0876">
        <w:rPr>
          <w:rFonts w:ascii="Times New Roman" w:hAnsi="Times New Roman" w:cs="Times New Roman"/>
          <w:sz w:val="24"/>
          <w:szCs w:val="24"/>
        </w:rPr>
        <w:t xml:space="preserve"> кряж</w:t>
      </w:r>
      <w:r w:rsidRPr="00436F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E1A" w:rsidRPr="00436F1A" w:rsidRDefault="00432E1A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В. </w:t>
      </w:r>
      <w:r w:rsidR="00EA0876">
        <w:rPr>
          <w:rFonts w:ascii="Times New Roman" w:hAnsi="Times New Roman" w:cs="Times New Roman"/>
          <w:sz w:val="24"/>
          <w:szCs w:val="24"/>
        </w:rPr>
        <w:t xml:space="preserve">Плато </w:t>
      </w:r>
      <w:proofErr w:type="spellStart"/>
      <w:r w:rsidR="00EA0876">
        <w:rPr>
          <w:rFonts w:ascii="Times New Roman" w:hAnsi="Times New Roman" w:cs="Times New Roman"/>
          <w:sz w:val="24"/>
          <w:szCs w:val="24"/>
        </w:rPr>
        <w:t>Путорана</w:t>
      </w:r>
      <w:proofErr w:type="spellEnd"/>
    </w:p>
    <w:p w:rsidR="00780509" w:rsidRDefault="00432E1A" w:rsidP="00780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6F1A">
        <w:rPr>
          <w:rFonts w:ascii="Times New Roman" w:hAnsi="Times New Roman" w:cs="Times New Roman"/>
          <w:sz w:val="24"/>
          <w:szCs w:val="24"/>
        </w:rPr>
        <w:t xml:space="preserve">Г. </w:t>
      </w:r>
      <w:r w:rsidR="00EA0876">
        <w:rPr>
          <w:rFonts w:ascii="Times New Roman" w:hAnsi="Times New Roman" w:cs="Times New Roman"/>
          <w:sz w:val="24"/>
          <w:szCs w:val="24"/>
        </w:rPr>
        <w:t>Хибины</w:t>
      </w:r>
    </w:p>
    <w:p w:rsidR="00EA0876" w:rsidRDefault="00EA0876" w:rsidP="00780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A0876" w:rsidSect="00EA087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80509" w:rsidRDefault="00780509" w:rsidP="007805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2045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045" w:rsidRPr="00F54F04">
        <w:rPr>
          <w:rFonts w:ascii="Times New Roman" w:hAnsi="Times New Roman" w:cs="Times New Roman"/>
          <w:b/>
          <w:sz w:val="24"/>
          <w:szCs w:val="24"/>
        </w:rPr>
        <w:t>11.</w:t>
      </w:r>
      <w:r w:rsidR="00212045">
        <w:rPr>
          <w:rFonts w:ascii="Times New Roman" w:hAnsi="Times New Roman" w:cs="Times New Roman"/>
          <w:sz w:val="24"/>
          <w:szCs w:val="24"/>
        </w:rPr>
        <w:t xml:space="preserve"> </w:t>
      </w:r>
      <w:r w:rsidR="002D2CDE" w:rsidRPr="002D2CDE">
        <w:rPr>
          <w:rFonts w:ascii="Times New Roman" w:hAnsi="Times New Roman" w:cs="Times New Roman"/>
          <w:sz w:val="24"/>
          <w:szCs w:val="24"/>
        </w:rPr>
        <w:t xml:space="preserve">На каком </w:t>
      </w:r>
      <w:r w:rsidR="00F4651B" w:rsidRPr="009F1531">
        <w:rPr>
          <w:rFonts w:ascii="Times New Roman" w:hAnsi="Times New Roman" w:cs="Times New Roman"/>
          <w:sz w:val="24"/>
          <w:szCs w:val="24"/>
        </w:rPr>
        <w:t xml:space="preserve">языке </w:t>
      </w:r>
      <w:r w:rsidR="002D2CDE" w:rsidRPr="009F1531">
        <w:rPr>
          <w:rFonts w:ascii="Times New Roman" w:hAnsi="Times New Roman" w:cs="Times New Roman"/>
          <w:sz w:val="24"/>
          <w:szCs w:val="24"/>
        </w:rPr>
        <w:t>из</w:t>
      </w:r>
      <w:r w:rsidR="002D2CDE" w:rsidRPr="002D2CDE">
        <w:rPr>
          <w:rFonts w:ascii="Times New Roman" w:hAnsi="Times New Roman" w:cs="Times New Roman"/>
          <w:sz w:val="24"/>
          <w:szCs w:val="24"/>
        </w:rPr>
        <w:t xml:space="preserve"> нижеперечисленных </w:t>
      </w:r>
      <w:r w:rsidR="00212045" w:rsidRPr="002D2CDE">
        <w:rPr>
          <w:rFonts w:ascii="Times New Roman" w:hAnsi="Times New Roman" w:cs="Times New Roman"/>
          <w:sz w:val="24"/>
          <w:szCs w:val="24"/>
        </w:rPr>
        <w:t xml:space="preserve">разговаривает </w:t>
      </w:r>
      <w:r w:rsidR="00212045">
        <w:rPr>
          <w:rFonts w:ascii="Times New Roman" w:hAnsi="Times New Roman" w:cs="Times New Roman"/>
          <w:sz w:val="24"/>
          <w:szCs w:val="24"/>
        </w:rPr>
        <w:t>наименьшее количество человек?</w:t>
      </w:r>
    </w:p>
    <w:p w:rsidR="00313EC2" w:rsidRDefault="00313EC2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13EC2" w:rsidSect="00EA087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Арабский</w:t>
      </w: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Испанский</w:t>
      </w: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Хинди</w:t>
      </w:r>
    </w:p>
    <w:p w:rsidR="00212045" w:rsidRDefault="00212045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Английский</w:t>
      </w:r>
    </w:p>
    <w:p w:rsidR="00313EC2" w:rsidRDefault="00313EC2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13EC2" w:rsidSect="00313EC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97CA7" w:rsidRDefault="00797CA7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43B3" w:rsidRPr="00F843B3" w:rsidRDefault="00F843B3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3B3">
        <w:rPr>
          <w:rFonts w:ascii="Times New Roman" w:hAnsi="Times New Roman" w:cs="Times New Roman"/>
          <w:b/>
          <w:sz w:val="24"/>
          <w:szCs w:val="24"/>
        </w:rPr>
        <w:t>О</w:t>
      </w:r>
      <w:r w:rsidR="004A106F">
        <w:rPr>
          <w:rFonts w:ascii="Times New Roman" w:hAnsi="Times New Roman" w:cs="Times New Roman"/>
          <w:b/>
          <w:sz w:val="24"/>
          <w:szCs w:val="24"/>
        </w:rPr>
        <w:t>твет</w:t>
      </w:r>
      <w:r w:rsidRPr="00F843B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843B3" w:rsidRDefault="00F843B3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848"/>
        <w:gridCol w:w="848"/>
        <w:gridCol w:w="849"/>
        <w:gridCol w:w="849"/>
        <w:gridCol w:w="849"/>
        <w:gridCol w:w="849"/>
        <w:gridCol w:w="849"/>
        <w:gridCol w:w="849"/>
        <w:gridCol w:w="853"/>
        <w:gridCol w:w="854"/>
      </w:tblGrid>
      <w:tr w:rsidR="00F843B3" w:rsidTr="00F843B3"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1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2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3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4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5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6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7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8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9</w:t>
            </w: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  <w:r>
              <w:t>10</w:t>
            </w:r>
          </w:p>
        </w:tc>
        <w:tc>
          <w:tcPr>
            <w:tcW w:w="871" w:type="dxa"/>
          </w:tcPr>
          <w:p w:rsidR="00F843B3" w:rsidRDefault="00F843B3" w:rsidP="00436F1A">
            <w:pPr>
              <w:jc w:val="both"/>
            </w:pPr>
            <w:r>
              <w:t>11</w:t>
            </w:r>
          </w:p>
        </w:tc>
      </w:tr>
      <w:tr w:rsidR="00F843B3" w:rsidTr="00F843B3"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0" w:type="dxa"/>
          </w:tcPr>
          <w:p w:rsidR="00F843B3" w:rsidRDefault="00F843B3" w:rsidP="00436F1A">
            <w:pPr>
              <w:jc w:val="both"/>
            </w:pPr>
          </w:p>
        </w:tc>
        <w:tc>
          <w:tcPr>
            <w:tcW w:w="871" w:type="dxa"/>
          </w:tcPr>
          <w:p w:rsidR="00F843B3" w:rsidRDefault="00F843B3" w:rsidP="00436F1A">
            <w:pPr>
              <w:jc w:val="both"/>
            </w:pPr>
          </w:p>
        </w:tc>
      </w:tr>
    </w:tbl>
    <w:p w:rsidR="00F843B3" w:rsidRDefault="00F843B3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DD" w:rsidRPr="00436F1A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48DD" w:rsidRPr="00F54F04">
        <w:rPr>
          <w:rFonts w:ascii="Times New Roman" w:hAnsi="Times New Roman" w:cs="Times New Roman"/>
          <w:b/>
          <w:sz w:val="24"/>
          <w:szCs w:val="24"/>
        </w:rPr>
        <w:t>1</w:t>
      </w:r>
      <w:r w:rsidR="00797CA7" w:rsidRPr="00F54F04">
        <w:rPr>
          <w:rFonts w:ascii="Times New Roman" w:hAnsi="Times New Roman" w:cs="Times New Roman"/>
          <w:b/>
          <w:sz w:val="24"/>
          <w:szCs w:val="24"/>
        </w:rPr>
        <w:t>2</w:t>
      </w:r>
      <w:r w:rsidR="005648DD" w:rsidRPr="00F54F04">
        <w:rPr>
          <w:rFonts w:ascii="Times New Roman" w:hAnsi="Times New Roman" w:cs="Times New Roman"/>
          <w:b/>
          <w:sz w:val="24"/>
          <w:szCs w:val="24"/>
        </w:rPr>
        <w:t>.</w:t>
      </w:r>
      <w:r w:rsidR="005648DD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27079D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названием минерала и исследователем, в честь которого </w:t>
      </w:r>
      <w:r>
        <w:rPr>
          <w:rFonts w:ascii="Times New Roman" w:hAnsi="Times New Roman" w:cs="Times New Roman"/>
          <w:sz w:val="24"/>
          <w:szCs w:val="24"/>
        </w:rPr>
        <w:t>минерал</w:t>
      </w:r>
      <w:r w:rsidR="0027079D">
        <w:rPr>
          <w:rFonts w:ascii="Times New Roman" w:hAnsi="Times New Roman" w:cs="Times New Roman"/>
          <w:sz w:val="24"/>
          <w:szCs w:val="24"/>
        </w:rPr>
        <w:t xml:space="preserve"> назван</w:t>
      </w:r>
      <w:r>
        <w:rPr>
          <w:rFonts w:ascii="Times New Roman" w:hAnsi="Times New Roman" w:cs="Times New Roman"/>
          <w:sz w:val="24"/>
          <w:szCs w:val="24"/>
        </w:rPr>
        <w:t>. Ответ впишите в таблицу.</w:t>
      </w: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2263"/>
        <w:gridCol w:w="7088"/>
      </w:tblGrid>
      <w:tr w:rsidR="00436F1A" w:rsidRPr="00436F1A" w:rsidTr="00C948DC">
        <w:trPr>
          <w:jc w:val="center"/>
        </w:trPr>
        <w:tc>
          <w:tcPr>
            <w:tcW w:w="2263" w:type="dxa"/>
          </w:tcPr>
          <w:p w:rsidR="001E5E01" w:rsidRPr="00436F1A" w:rsidRDefault="0027079D" w:rsidP="00436F1A">
            <w:pPr>
              <w:jc w:val="center"/>
            </w:pPr>
            <w:r>
              <w:t>Название минерала</w:t>
            </w:r>
          </w:p>
        </w:tc>
        <w:tc>
          <w:tcPr>
            <w:tcW w:w="7088" w:type="dxa"/>
          </w:tcPr>
          <w:p w:rsidR="001E5E01" w:rsidRPr="00436F1A" w:rsidRDefault="0027079D" w:rsidP="00221F3A">
            <w:pPr>
              <w:jc w:val="center"/>
            </w:pPr>
            <w:r>
              <w:t>Исследователь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654750">
            <w:pPr>
              <w:jc w:val="both"/>
            </w:pPr>
            <w:r w:rsidRPr="00436F1A">
              <w:t xml:space="preserve">1. </w:t>
            </w:r>
            <w:proofErr w:type="spellStart"/>
            <w:r w:rsidR="00654750">
              <w:t>Авиценнит</w:t>
            </w:r>
            <w:proofErr w:type="spellEnd"/>
            <w:r w:rsidR="00654750">
              <w:t xml:space="preserve"> </w:t>
            </w:r>
          </w:p>
        </w:tc>
        <w:tc>
          <w:tcPr>
            <w:tcW w:w="7088" w:type="dxa"/>
          </w:tcPr>
          <w:p w:rsidR="008F470A" w:rsidRPr="00436F1A" w:rsidRDefault="008F470A" w:rsidP="00D468A0">
            <w:pPr>
              <w:jc w:val="both"/>
            </w:pPr>
            <w:r w:rsidRPr="00436F1A">
              <w:t xml:space="preserve">А. </w:t>
            </w:r>
            <w:r w:rsidR="00D468A0">
              <w:t xml:space="preserve">Русский геолог, географ и полярный исследователь, открывший </w:t>
            </w:r>
            <w:proofErr w:type="spellStart"/>
            <w:r w:rsidR="00D468A0">
              <w:t>Талнахское</w:t>
            </w:r>
            <w:proofErr w:type="spellEnd"/>
            <w:r w:rsidR="00D468A0">
              <w:t xml:space="preserve"> месторождение медно-никелевых руд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654750">
            <w:pPr>
              <w:jc w:val="both"/>
            </w:pPr>
            <w:r w:rsidRPr="00436F1A">
              <w:t xml:space="preserve">2. </w:t>
            </w:r>
            <w:proofErr w:type="spellStart"/>
            <w:r w:rsidR="00654750">
              <w:t>Гумбольдин</w:t>
            </w:r>
            <w:proofErr w:type="spellEnd"/>
          </w:p>
        </w:tc>
        <w:tc>
          <w:tcPr>
            <w:tcW w:w="7088" w:type="dxa"/>
          </w:tcPr>
          <w:p w:rsidR="008F470A" w:rsidRPr="00436F1A" w:rsidRDefault="008F470A" w:rsidP="00FC62DE">
            <w:pPr>
              <w:jc w:val="both"/>
            </w:pPr>
            <w:r w:rsidRPr="00436F1A">
              <w:t xml:space="preserve">Б. </w:t>
            </w:r>
            <w:r w:rsidR="00C948DC">
              <w:t xml:space="preserve">Арабский философ, врач и естествоиспытатель, крупнейший ученый </w:t>
            </w:r>
            <w:r w:rsidR="00FC62DE">
              <w:t>с</w:t>
            </w:r>
            <w:r w:rsidR="00C948DC">
              <w:t>редневековья, первым высказавший мысль о непрерывном разрушении гор с момента их появления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t xml:space="preserve">3. </w:t>
            </w:r>
            <w:proofErr w:type="spellStart"/>
            <w:r w:rsidR="00C948DC">
              <w:t>Ливингстонит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436F1A">
            <w:pPr>
              <w:jc w:val="both"/>
            </w:pPr>
            <w:r>
              <w:t>В. Немецкий ученый, которого называли «географом всех времен и народов», исследователь Южной Америки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t xml:space="preserve">4. </w:t>
            </w:r>
            <w:proofErr w:type="spellStart"/>
            <w:r w:rsidR="00C948DC">
              <w:t>Обручевит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436F1A">
            <w:pPr>
              <w:jc w:val="both"/>
            </w:pPr>
            <w:r>
              <w:t>Г. Русский географ и путешественник, исследователь Уссурийского края и Центральной Азии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t xml:space="preserve">5. </w:t>
            </w:r>
            <w:proofErr w:type="spellStart"/>
            <w:r w:rsidR="00C948DC">
              <w:t>Пржевальскит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C948DC">
            <w:pPr>
              <w:jc w:val="both"/>
            </w:pPr>
            <w:r>
              <w:t xml:space="preserve">Д. Русский геолог и географ, исследователь Центральной Азии, Северного Китая и Сибири, автор </w:t>
            </w:r>
            <w:r w:rsidR="00FC62DE" w:rsidRPr="00FC62DE">
              <w:t>не только научных</w:t>
            </w:r>
            <w:r w:rsidR="00FC62DE">
              <w:t>,</w:t>
            </w:r>
            <w:r w:rsidR="00FC62DE" w:rsidRPr="00FC62DE">
              <w:t xml:space="preserve"> но и научно-фантастических книг</w:t>
            </w:r>
          </w:p>
        </w:tc>
      </w:tr>
      <w:tr w:rsidR="00436F1A" w:rsidRPr="00436F1A" w:rsidTr="00C948DC">
        <w:trPr>
          <w:jc w:val="center"/>
        </w:trPr>
        <w:tc>
          <w:tcPr>
            <w:tcW w:w="2263" w:type="dxa"/>
          </w:tcPr>
          <w:p w:rsidR="008F470A" w:rsidRPr="00436F1A" w:rsidRDefault="008F470A" w:rsidP="00C948DC">
            <w:pPr>
              <w:jc w:val="both"/>
            </w:pPr>
            <w:r w:rsidRPr="00436F1A">
              <w:lastRenderedPageBreak/>
              <w:t xml:space="preserve">6. </w:t>
            </w:r>
            <w:proofErr w:type="spellStart"/>
            <w:r w:rsidR="00C948DC">
              <w:t>Урванцевит</w:t>
            </w:r>
            <w:proofErr w:type="spellEnd"/>
          </w:p>
        </w:tc>
        <w:tc>
          <w:tcPr>
            <w:tcW w:w="7088" w:type="dxa"/>
          </w:tcPr>
          <w:p w:rsidR="008F470A" w:rsidRPr="00436F1A" w:rsidRDefault="00C948DC" w:rsidP="00D468A0">
            <w:pPr>
              <w:jc w:val="both"/>
            </w:pPr>
            <w:r>
              <w:t xml:space="preserve">Е. </w:t>
            </w:r>
            <w:r w:rsidR="00D468A0">
              <w:t>Русский минералог и геохимик, ученик В.И. Вернадского, первооткрыватель многих месторождений полезных ископаемых на Кольском полуострове</w:t>
            </w:r>
          </w:p>
        </w:tc>
      </w:tr>
      <w:tr w:rsidR="00C948DC" w:rsidRPr="00436F1A" w:rsidTr="00C948DC">
        <w:trPr>
          <w:jc w:val="center"/>
        </w:trPr>
        <w:tc>
          <w:tcPr>
            <w:tcW w:w="2263" w:type="dxa"/>
          </w:tcPr>
          <w:p w:rsidR="00C948DC" w:rsidRPr="00436F1A" w:rsidRDefault="00C948DC" w:rsidP="00C948DC">
            <w:pPr>
              <w:jc w:val="both"/>
            </w:pPr>
            <w:r>
              <w:t xml:space="preserve">7. </w:t>
            </w:r>
            <w:proofErr w:type="spellStart"/>
            <w:r>
              <w:t>Ферсмит</w:t>
            </w:r>
            <w:proofErr w:type="spellEnd"/>
          </w:p>
        </w:tc>
        <w:tc>
          <w:tcPr>
            <w:tcW w:w="7088" w:type="dxa"/>
          </w:tcPr>
          <w:p w:rsidR="00C948DC" w:rsidRPr="00436F1A" w:rsidRDefault="00C948DC" w:rsidP="00D468A0">
            <w:pPr>
              <w:jc w:val="both"/>
            </w:pPr>
            <w:r>
              <w:t xml:space="preserve">Ж. </w:t>
            </w:r>
            <w:r w:rsidR="00D468A0">
              <w:t xml:space="preserve">Английский миссионер, врач, путешественник и исследователь Африки </w:t>
            </w:r>
          </w:p>
        </w:tc>
      </w:tr>
    </w:tbl>
    <w:p w:rsidR="001E5E01" w:rsidRDefault="001E5E01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6090" w:rsidRDefault="00F54F04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04">
        <w:rPr>
          <w:rFonts w:ascii="Times New Roman" w:hAnsi="Times New Roman" w:cs="Times New Roman"/>
          <w:b/>
          <w:sz w:val="24"/>
          <w:szCs w:val="24"/>
        </w:rPr>
        <w:t>О</w:t>
      </w:r>
      <w:r w:rsidR="004A106F">
        <w:rPr>
          <w:rFonts w:ascii="Times New Roman" w:hAnsi="Times New Roman" w:cs="Times New Roman"/>
          <w:b/>
          <w:sz w:val="24"/>
          <w:szCs w:val="24"/>
        </w:rPr>
        <w:t>твет</w:t>
      </w:r>
      <w:r w:rsidRPr="00F54F04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244"/>
        <w:gridCol w:w="1350"/>
        <w:gridCol w:w="1350"/>
        <w:gridCol w:w="1349"/>
        <w:gridCol w:w="1349"/>
        <w:gridCol w:w="1350"/>
        <w:gridCol w:w="1245"/>
      </w:tblGrid>
      <w:tr w:rsidR="00F54F04" w:rsidTr="00F54F04">
        <w:tc>
          <w:tcPr>
            <w:tcW w:w="1259" w:type="dxa"/>
          </w:tcPr>
          <w:p w:rsidR="00F54F04" w:rsidRDefault="00F54F04" w:rsidP="00F54F04">
            <w:pPr>
              <w:jc w:val="center"/>
            </w:pPr>
            <w:r>
              <w:t>1</w:t>
            </w:r>
          </w:p>
        </w:tc>
        <w:tc>
          <w:tcPr>
            <w:tcW w:w="1367" w:type="dxa"/>
          </w:tcPr>
          <w:p w:rsidR="00F54F04" w:rsidRDefault="00F54F04" w:rsidP="00F54F04">
            <w:pPr>
              <w:jc w:val="center"/>
            </w:pPr>
            <w:r>
              <w:t>2</w:t>
            </w:r>
          </w:p>
        </w:tc>
        <w:tc>
          <w:tcPr>
            <w:tcW w:w="1367" w:type="dxa"/>
          </w:tcPr>
          <w:p w:rsidR="00F54F04" w:rsidRDefault="00F54F04" w:rsidP="00F54F04">
            <w:pPr>
              <w:jc w:val="center"/>
            </w:pPr>
            <w:r>
              <w:t>3</w:t>
            </w:r>
          </w:p>
        </w:tc>
        <w:tc>
          <w:tcPr>
            <w:tcW w:w="1367" w:type="dxa"/>
          </w:tcPr>
          <w:p w:rsidR="00F54F04" w:rsidRDefault="00F54F04" w:rsidP="00F54F04">
            <w:pPr>
              <w:jc w:val="center"/>
            </w:pPr>
            <w:r>
              <w:t>4</w:t>
            </w:r>
          </w:p>
        </w:tc>
        <w:tc>
          <w:tcPr>
            <w:tcW w:w="1367" w:type="dxa"/>
          </w:tcPr>
          <w:p w:rsidR="00F54F04" w:rsidRDefault="00F54F04" w:rsidP="00F54F04">
            <w:pPr>
              <w:jc w:val="center"/>
            </w:pPr>
            <w:r>
              <w:t>5</w:t>
            </w:r>
          </w:p>
        </w:tc>
        <w:tc>
          <w:tcPr>
            <w:tcW w:w="1368" w:type="dxa"/>
          </w:tcPr>
          <w:p w:rsidR="00F54F04" w:rsidRDefault="00F54F04" w:rsidP="00F54F04">
            <w:pPr>
              <w:jc w:val="center"/>
            </w:pPr>
            <w:r>
              <w:t>6</w:t>
            </w:r>
          </w:p>
        </w:tc>
        <w:tc>
          <w:tcPr>
            <w:tcW w:w="1261" w:type="dxa"/>
          </w:tcPr>
          <w:p w:rsidR="00F54F04" w:rsidRDefault="00F54F04" w:rsidP="00F54F04">
            <w:pPr>
              <w:jc w:val="center"/>
            </w:pPr>
            <w:r>
              <w:t>7</w:t>
            </w:r>
          </w:p>
        </w:tc>
      </w:tr>
      <w:tr w:rsidR="00F54F04" w:rsidTr="00F54F04">
        <w:tc>
          <w:tcPr>
            <w:tcW w:w="1259" w:type="dxa"/>
          </w:tcPr>
          <w:p w:rsidR="00F54F04" w:rsidRDefault="00F54F04" w:rsidP="00436F1A">
            <w:pPr>
              <w:jc w:val="both"/>
            </w:pPr>
          </w:p>
        </w:tc>
        <w:tc>
          <w:tcPr>
            <w:tcW w:w="1367" w:type="dxa"/>
          </w:tcPr>
          <w:p w:rsidR="00F54F04" w:rsidRDefault="00F54F04" w:rsidP="00436F1A">
            <w:pPr>
              <w:jc w:val="both"/>
            </w:pPr>
          </w:p>
        </w:tc>
        <w:tc>
          <w:tcPr>
            <w:tcW w:w="1367" w:type="dxa"/>
          </w:tcPr>
          <w:p w:rsidR="00F54F04" w:rsidRDefault="00F54F04" w:rsidP="00436F1A">
            <w:pPr>
              <w:jc w:val="both"/>
            </w:pPr>
          </w:p>
        </w:tc>
        <w:tc>
          <w:tcPr>
            <w:tcW w:w="1367" w:type="dxa"/>
          </w:tcPr>
          <w:p w:rsidR="00F54F04" w:rsidRDefault="00F54F04" w:rsidP="00436F1A">
            <w:pPr>
              <w:jc w:val="both"/>
            </w:pPr>
          </w:p>
        </w:tc>
        <w:tc>
          <w:tcPr>
            <w:tcW w:w="1367" w:type="dxa"/>
          </w:tcPr>
          <w:p w:rsidR="00F54F04" w:rsidRDefault="00F54F04" w:rsidP="00436F1A">
            <w:pPr>
              <w:jc w:val="both"/>
            </w:pPr>
          </w:p>
        </w:tc>
        <w:tc>
          <w:tcPr>
            <w:tcW w:w="1368" w:type="dxa"/>
          </w:tcPr>
          <w:p w:rsidR="00F54F04" w:rsidRDefault="00F54F04" w:rsidP="00436F1A">
            <w:pPr>
              <w:jc w:val="both"/>
            </w:pPr>
          </w:p>
        </w:tc>
        <w:tc>
          <w:tcPr>
            <w:tcW w:w="1261" w:type="dxa"/>
          </w:tcPr>
          <w:p w:rsidR="00F54F04" w:rsidRDefault="00F54F04" w:rsidP="00436F1A">
            <w:pPr>
              <w:jc w:val="both"/>
            </w:pPr>
          </w:p>
        </w:tc>
      </w:tr>
    </w:tbl>
    <w:p w:rsidR="009D6090" w:rsidRDefault="009D6090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976" w:rsidRPr="00436F1A" w:rsidRDefault="0018151F" w:rsidP="00AF7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51F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AF7976" w:rsidRPr="0018151F">
        <w:rPr>
          <w:rFonts w:ascii="Times New Roman" w:hAnsi="Times New Roman" w:cs="Times New Roman"/>
          <w:b/>
          <w:sz w:val="24"/>
          <w:szCs w:val="24"/>
        </w:rPr>
        <w:t>13.</w:t>
      </w:r>
      <w:r w:rsidR="00AF7976" w:rsidRPr="00436F1A">
        <w:rPr>
          <w:rFonts w:ascii="Times New Roman" w:hAnsi="Times New Roman" w:cs="Times New Roman"/>
          <w:sz w:val="24"/>
          <w:szCs w:val="24"/>
        </w:rPr>
        <w:t xml:space="preserve"> </w:t>
      </w:r>
      <w:r w:rsidR="00AF7976">
        <w:rPr>
          <w:rFonts w:ascii="Times New Roman" w:hAnsi="Times New Roman" w:cs="Times New Roman"/>
          <w:sz w:val="24"/>
          <w:szCs w:val="24"/>
        </w:rPr>
        <w:t>Установите</w:t>
      </w:r>
      <w:r w:rsidR="00AF7976" w:rsidRPr="00436F1A">
        <w:rPr>
          <w:rFonts w:ascii="Times New Roman" w:hAnsi="Times New Roman" w:cs="Times New Roman"/>
          <w:sz w:val="24"/>
          <w:szCs w:val="24"/>
        </w:rPr>
        <w:t xml:space="preserve"> соответствие</w:t>
      </w:r>
      <w:r w:rsidR="00AF7976">
        <w:rPr>
          <w:rFonts w:ascii="Times New Roman" w:hAnsi="Times New Roman" w:cs="Times New Roman"/>
          <w:sz w:val="24"/>
          <w:szCs w:val="24"/>
        </w:rPr>
        <w:t xml:space="preserve"> между архипелагом и государством, которому он принадлежит</w:t>
      </w:r>
      <w:r w:rsidR="004A106F">
        <w:rPr>
          <w:rFonts w:ascii="Times New Roman" w:hAnsi="Times New Roman" w:cs="Times New Roman"/>
          <w:sz w:val="24"/>
          <w:szCs w:val="24"/>
        </w:rPr>
        <w:t>. Ответ впишите в таблицу.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3021"/>
        <w:gridCol w:w="2781"/>
      </w:tblGrid>
      <w:tr w:rsidR="00AF7976" w:rsidRPr="00436F1A" w:rsidTr="00755E87">
        <w:trPr>
          <w:jc w:val="center"/>
        </w:trPr>
        <w:tc>
          <w:tcPr>
            <w:tcW w:w="3021" w:type="dxa"/>
          </w:tcPr>
          <w:p w:rsidR="00AF7976" w:rsidRPr="00436F1A" w:rsidRDefault="00AF7976" w:rsidP="00755E87">
            <w:pPr>
              <w:jc w:val="center"/>
            </w:pPr>
            <w:r>
              <w:t>Название архипелага</w:t>
            </w:r>
          </w:p>
        </w:tc>
        <w:tc>
          <w:tcPr>
            <w:tcW w:w="2781" w:type="dxa"/>
          </w:tcPr>
          <w:p w:rsidR="00AF7976" w:rsidRPr="00436F1A" w:rsidRDefault="00AF7976" w:rsidP="00755E87">
            <w:pPr>
              <w:jc w:val="center"/>
            </w:pPr>
            <w:r>
              <w:t>Название страны</w:t>
            </w:r>
          </w:p>
        </w:tc>
      </w:tr>
      <w:tr w:rsidR="00AF7976" w:rsidRPr="00436F1A" w:rsidTr="00755E87">
        <w:trPr>
          <w:jc w:val="center"/>
        </w:trPr>
        <w:tc>
          <w:tcPr>
            <w:tcW w:w="3021" w:type="dxa"/>
          </w:tcPr>
          <w:p w:rsidR="00AF7976" w:rsidRPr="00E92E59" w:rsidRDefault="00AF7976" w:rsidP="00755E87">
            <w:pPr>
              <w:ind w:firstLine="101"/>
              <w:jc w:val="both"/>
            </w:pPr>
            <w:r w:rsidRPr="00E92E59">
              <w:t xml:space="preserve">1. </w:t>
            </w:r>
            <w:proofErr w:type="spellStart"/>
            <w:r w:rsidRPr="00E92E59">
              <w:t>Балеарские</w:t>
            </w:r>
            <w:proofErr w:type="spellEnd"/>
            <w:r w:rsidRPr="00E92E59">
              <w:t xml:space="preserve"> острова</w:t>
            </w:r>
          </w:p>
        </w:tc>
        <w:tc>
          <w:tcPr>
            <w:tcW w:w="2781" w:type="dxa"/>
          </w:tcPr>
          <w:p w:rsidR="00AF7976" w:rsidRPr="00E92E59" w:rsidRDefault="00AF7976" w:rsidP="00755E87">
            <w:pPr>
              <w:ind w:firstLine="57"/>
              <w:jc w:val="both"/>
            </w:pPr>
            <w:r w:rsidRPr="00E92E59">
              <w:t>А. Дания</w:t>
            </w:r>
          </w:p>
        </w:tc>
      </w:tr>
      <w:tr w:rsidR="00AF7976" w:rsidRPr="00436F1A" w:rsidTr="00755E87">
        <w:trPr>
          <w:jc w:val="center"/>
        </w:trPr>
        <w:tc>
          <w:tcPr>
            <w:tcW w:w="3021" w:type="dxa"/>
          </w:tcPr>
          <w:p w:rsidR="00AF7976" w:rsidRPr="00E92E59" w:rsidRDefault="00AF7976" w:rsidP="00755E87">
            <w:pPr>
              <w:ind w:firstLine="101"/>
              <w:jc w:val="both"/>
            </w:pPr>
            <w:r w:rsidRPr="00E92E59">
              <w:t xml:space="preserve">2. </w:t>
            </w:r>
            <w:proofErr w:type="spellStart"/>
            <w:r w:rsidRPr="00E92E59">
              <w:t>Галапагосские</w:t>
            </w:r>
            <w:proofErr w:type="spellEnd"/>
            <w:r w:rsidRPr="00E92E59">
              <w:t xml:space="preserve"> острова</w:t>
            </w:r>
          </w:p>
        </w:tc>
        <w:tc>
          <w:tcPr>
            <w:tcW w:w="2781" w:type="dxa"/>
          </w:tcPr>
          <w:p w:rsidR="00AF7976" w:rsidRPr="00E92E59" w:rsidRDefault="00AF7976" w:rsidP="00755E87">
            <w:pPr>
              <w:ind w:firstLine="57"/>
              <w:jc w:val="both"/>
            </w:pPr>
            <w:r w:rsidRPr="00E92E59">
              <w:t>Б. Испания</w:t>
            </w:r>
          </w:p>
        </w:tc>
      </w:tr>
      <w:tr w:rsidR="00AF7976" w:rsidRPr="00436F1A" w:rsidTr="00755E87">
        <w:trPr>
          <w:jc w:val="center"/>
        </w:trPr>
        <w:tc>
          <w:tcPr>
            <w:tcW w:w="3021" w:type="dxa"/>
          </w:tcPr>
          <w:p w:rsidR="00AF7976" w:rsidRPr="00E92E59" w:rsidRDefault="00AF7976" w:rsidP="00755E87">
            <w:pPr>
              <w:ind w:firstLine="101"/>
              <w:jc w:val="both"/>
            </w:pPr>
            <w:r w:rsidRPr="00E92E59">
              <w:t>3. Острова Кука</w:t>
            </w:r>
          </w:p>
        </w:tc>
        <w:tc>
          <w:tcPr>
            <w:tcW w:w="2781" w:type="dxa"/>
          </w:tcPr>
          <w:p w:rsidR="00AF7976" w:rsidRPr="00E92E59" w:rsidRDefault="00AF7976" w:rsidP="00755E87">
            <w:pPr>
              <w:ind w:firstLine="57"/>
              <w:jc w:val="both"/>
            </w:pPr>
            <w:r w:rsidRPr="00E92E59">
              <w:t>В. Эквадор</w:t>
            </w:r>
          </w:p>
        </w:tc>
      </w:tr>
      <w:tr w:rsidR="00AF7976" w:rsidRPr="00436F1A" w:rsidTr="00755E87">
        <w:trPr>
          <w:jc w:val="center"/>
        </w:trPr>
        <w:tc>
          <w:tcPr>
            <w:tcW w:w="3021" w:type="dxa"/>
          </w:tcPr>
          <w:p w:rsidR="00AF7976" w:rsidRPr="00E92E59" w:rsidRDefault="00AF7976" w:rsidP="00755E87">
            <w:pPr>
              <w:ind w:firstLine="101"/>
              <w:jc w:val="both"/>
            </w:pPr>
            <w:r w:rsidRPr="00E92E59">
              <w:t>4. Фарерские острова</w:t>
            </w:r>
          </w:p>
        </w:tc>
        <w:tc>
          <w:tcPr>
            <w:tcW w:w="2781" w:type="dxa"/>
          </w:tcPr>
          <w:p w:rsidR="00AF7976" w:rsidRPr="00E92E59" w:rsidRDefault="00AF7976" w:rsidP="00755E87">
            <w:pPr>
              <w:ind w:firstLine="57"/>
              <w:jc w:val="both"/>
            </w:pPr>
            <w:r w:rsidRPr="00E92E59">
              <w:t>Г. Норвегия</w:t>
            </w:r>
          </w:p>
        </w:tc>
      </w:tr>
      <w:tr w:rsidR="00AF7976" w:rsidRPr="00436F1A" w:rsidTr="00755E87">
        <w:trPr>
          <w:jc w:val="center"/>
        </w:trPr>
        <w:tc>
          <w:tcPr>
            <w:tcW w:w="3021" w:type="dxa"/>
          </w:tcPr>
          <w:p w:rsidR="00AF7976" w:rsidRPr="00E92E59" w:rsidRDefault="00AF7976" w:rsidP="00755E87">
            <w:pPr>
              <w:ind w:firstLine="101"/>
              <w:jc w:val="both"/>
            </w:pPr>
            <w:r w:rsidRPr="00E92E59">
              <w:t xml:space="preserve">5. Острова Шпицберген  </w:t>
            </w:r>
          </w:p>
        </w:tc>
        <w:tc>
          <w:tcPr>
            <w:tcW w:w="2781" w:type="dxa"/>
          </w:tcPr>
          <w:p w:rsidR="00AF7976" w:rsidRPr="00E92E59" w:rsidRDefault="00AF7976" w:rsidP="00755E87">
            <w:pPr>
              <w:ind w:firstLine="57"/>
              <w:jc w:val="both"/>
            </w:pPr>
            <w:r w:rsidRPr="00E92E59">
              <w:t xml:space="preserve">Д. Индия </w:t>
            </w:r>
          </w:p>
        </w:tc>
      </w:tr>
      <w:tr w:rsidR="00AF7976" w:rsidRPr="00436F1A" w:rsidTr="00755E87">
        <w:trPr>
          <w:jc w:val="center"/>
        </w:trPr>
        <w:tc>
          <w:tcPr>
            <w:tcW w:w="3021" w:type="dxa"/>
          </w:tcPr>
          <w:p w:rsidR="00AF7976" w:rsidRPr="00E92E59" w:rsidRDefault="00AF7976" w:rsidP="00755E87">
            <w:pPr>
              <w:ind w:firstLine="101"/>
              <w:jc w:val="both"/>
            </w:pPr>
            <w:r w:rsidRPr="00E92E59">
              <w:t xml:space="preserve">6. </w:t>
            </w:r>
            <w:proofErr w:type="spellStart"/>
            <w:r w:rsidRPr="00E92E59">
              <w:t>Андаманские</w:t>
            </w:r>
            <w:proofErr w:type="spellEnd"/>
            <w:r w:rsidRPr="00E92E59">
              <w:t xml:space="preserve"> острова</w:t>
            </w:r>
          </w:p>
        </w:tc>
        <w:tc>
          <w:tcPr>
            <w:tcW w:w="2781" w:type="dxa"/>
          </w:tcPr>
          <w:p w:rsidR="00AF7976" w:rsidRPr="00E92E59" w:rsidRDefault="00AF7976" w:rsidP="00755E87">
            <w:pPr>
              <w:ind w:firstLine="57"/>
              <w:jc w:val="both"/>
            </w:pPr>
            <w:r w:rsidRPr="00E92E59">
              <w:t>Е. Новая Зеландия</w:t>
            </w:r>
          </w:p>
        </w:tc>
      </w:tr>
    </w:tbl>
    <w:p w:rsidR="00AF7976" w:rsidRPr="007105F3" w:rsidRDefault="007105F3" w:rsidP="00AF79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5F3">
        <w:rPr>
          <w:rFonts w:ascii="Times New Roman" w:hAnsi="Times New Roman" w:cs="Times New Roman"/>
          <w:b/>
          <w:sz w:val="24"/>
          <w:szCs w:val="24"/>
        </w:rPr>
        <w:t>О</w:t>
      </w:r>
      <w:r w:rsidR="004A106F">
        <w:rPr>
          <w:rFonts w:ascii="Times New Roman" w:hAnsi="Times New Roman" w:cs="Times New Roman"/>
          <w:b/>
          <w:sz w:val="24"/>
          <w:szCs w:val="24"/>
        </w:rPr>
        <w:t>твет</w:t>
      </w:r>
      <w:r w:rsidRPr="007105F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105F3" w:rsidRDefault="007105F3" w:rsidP="00AF7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67"/>
        <w:gridCol w:w="1575"/>
        <w:gridCol w:w="1575"/>
        <w:gridCol w:w="1575"/>
        <w:gridCol w:w="1575"/>
        <w:gridCol w:w="1470"/>
      </w:tblGrid>
      <w:tr w:rsidR="007105F3" w:rsidTr="007105F3">
        <w:tc>
          <w:tcPr>
            <w:tcW w:w="1487" w:type="dxa"/>
          </w:tcPr>
          <w:p w:rsidR="007105F3" w:rsidRDefault="007105F3" w:rsidP="007105F3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7105F3" w:rsidRDefault="007105F3" w:rsidP="007105F3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7105F3" w:rsidRDefault="007105F3" w:rsidP="007105F3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7105F3" w:rsidRDefault="007105F3" w:rsidP="007105F3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7105F3" w:rsidRDefault="007105F3" w:rsidP="007105F3">
            <w:pPr>
              <w:jc w:val="center"/>
            </w:pPr>
            <w:r>
              <w:t>5</w:t>
            </w:r>
          </w:p>
        </w:tc>
        <w:tc>
          <w:tcPr>
            <w:tcW w:w="1489" w:type="dxa"/>
          </w:tcPr>
          <w:p w:rsidR="007105F3" w:rsidRDefault="007105F3" w:rsidP="007105F3">
            <w:pPr>
              <w:jc w:val="center"/>
            </w:pPr>
            <w:r>
              <w:t>6</w:t>
            </w:r>
          </w:p>
        </w:tc>
      </w:tr>
      <w:tr w:rsidR="007105F3" w:rsidTr="007105F3">
        <w:tc>
          <w:tcPr>
            <w:tcW w:w="1487" w:type="dxa"/>
          </w:tcPr>
          <w:p w:rsidR="007105F3" w:rsidRDefault="007105F3" w:rsidP="00AF7976">
            <w:pPr>
              <w:jc w:val="both"/>
            </w:pPr>
          </w:p>
        </w:tc>
        <w:tc>
          <w:tcPr>
            <w:tcW w:w="1595" w:type="dxa"/>
          </w:tcPr>
          <w:p w:rsidR="007105F3" w:rsidRDefault="007105F3" w:rsidP="00AF7976">
            <w:pPr>
              <w:jc w:val="both"/>
            </w:pPr>
          </w:p>
        </w:tc>
        <w:tc>
          <w:tcPr>
            <w:tcW w:w="1595" w:type="dxa"/>
          </w:tcPr>
          <w:p w:rsidR="007105F3" w:rsidRDefault="007105F3" w:rsidP="00AF7976">
            <w:pPr>
              <w:jc w:val="both"/>
            </w:pPr>
          </w:p>
        </w:tc>
        <w:tc>
          <w:tcPr>
            <w:tcW w:w="1595" w:type="dxa"/>
          </w:tcPr>
          <w:p w:rsidR="007105F3" w:rsidRDefault="007105F3" w:rsidP="00AF7976">
            <w:pPr>
              <w:jc w:val="both"/>
            </w:pPr>
          </w:p>
        </w:tc>
        <w:tc>
          <w:tcPr>
            <w:tcW w:w="1595" w:type="dxa"/>
          </w:tcPr>
          <w:p w:rsidR="007105F3" w:rsidRDefault="007105F3" w:rsidP="00AF7976">
            <w:pPr>
              <w:jc w:val="both"/>
            </w:pPr>
          </w:p>
        </w:tc>
        <w:tc>
          <w:tcPr>
            <w:tcW w:w="1489" w:type="dxa"/>
          </w:tcPr>
          <w:p w:rsidR="007105F3" w:rsidRDefault="007105F3" w:rsidP="00AF7976">
            <w:pPr>
              <w:jc w:val="both"/>
            </w:pPr>
          </w:p>
        </w:tc>
      </w:tr>
    </w:tbl>
    <w:p w:rsidR="007105F3" w:rsidRDefault="007105F3" w:rsidP="00AF79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7CA7" w:rsidRDefault="004A106F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06F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97CA7" w:rsidRPr="004A106F">
        <w:rPr>
          <w:rFonts w:ascii="Times New Roman" w:hAnsi="Times New Roman" w:cs="Times New Roman"/>
          <w:b/>
          <w:sz w:val="24"/>
          <w:szCs w:val="24"/>
        </w:rPr>
        <w:t>14.</w:t>
      </w:r>
      <w:r w:rsidR="00797CA7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измерител</w:t>
      </w:r>
      <w:r>
        <w:rPr>
          <w:rFonts w:ascii="Times New Roman" w:hAnsi="Times New Roman" w:cs="Times New Roman"/>
          <w:sz w:val="24"/>
          <w:szCs w:val="24"/>
        </w:rPr>
        <w:t>ьным прибором и его назначением. Ответ впишите в таблицу.</w:t>
      </w:r>
    </w:p>
    <w:tbl>
      <w:tblPr>
        <w:tblStyle w:val="a3"/>
        <w:tblW w:w="9155" w:type="dxa"/>
        <w:jc w:val="center"/>
        <w:tblLook w:val="01E0" w:firstRow="1" w:lastRow="1" w:firstColumn="1" w:lastColumn="1" w:noHBand="0" w:noVBand="0"/>
      </w:tblPr>
      <w:tblGrid>
        <w:gridCol w:w="2866"/>
        <w:gridCol w:w="6289"/>
      </w:tblGrid>
      <w:tr w:rsidR="00720F6C" w:rsidRPr="00436F1A" w:rsidTr="00FC45F7">
        <w:trPr>
          <w:trHeight w:val="523"/>
          <w:jc w:val="center"/>
        </w:trPr>
        <w:tc>
          <w:tcPr>
            <w:tcW w:w="2866" w:type="dxa"/>
          </w:tcPr>
          <w:p w:rsidR="00720F6C" w:rsidRPr="00436F1A" w:rsidRDefault="00720F6C" w:rsidP="00720F6C">
            <w:pPr>
              <w:jc w:val="center"/>
            </w:pPr>
            <w:r>
              <w:t>Название измерительного прибора</w:t>
            </w:r>
          </w:p>
        </w:tc>
        <w:tc>
          <w:tcPr>
            <w:tcW w:w="6289" w:type="dxa"/>
          </w:tcPr>
          <w:p w:rsidR="00720F6C" w:rsidRPr="00FC45F7" w:rsidRDefault="00720F6C" w:rsidP="00473A38">
            <w:pPr>
              <w:jc w:val="center"/>
            </w:pPr>
            <w:r w:rsidRPr="00FC45F7">
              <w:t>Назначение прибора</w:t>
            </w:r>
          </w:p>
        </w:tc>
      </w:tr>
      <w:tr w:rsidR="00FC45F7" w:rsidRPr="00436F1A" w:rsidTr="00FC45F7">
        <w:trPr>
          <w:cantSplit/>
          <w:trHeight w:val="538"/>
          <w:jc w:val="center"/>
        </w:trPr>
        <w:tc>
          <w:tcPr>
            <w:tcW w:w="2866" w:type="dxa"/>
          </w:tcPr>
          <w:p w:rsidR="00FC45F7" w:rsidRPr="00436F1A" w:rsidRDefault="00FC45F7" w:rsidP="00FC45F7">
            <w:pPr>
              <w:jc w:val="both"/>
            </w:pPr>
            <w:r w:rsidRPr="00436F1A">
              <w:t xml:space="preserve">1. </w:t>
            </w:r>
            <w:r>
              <w:t>Эхолот</w:t>
            </w:r>
          </w:p>
        </w:tc>
        <w:tc>
          <w:tcPr>
            <w:tcW w:w="6289" w:type="dxa"/>
          </w:tcPr>
          <w:p w:rsidR="00FC45F7" w:rsidRPr="00FC45F7" w:rsidRDefault="00FC45F7" w:rsidP="00FC45F7">
            <w:r w:rsidRPr="00FC45F7">
              <w:t>А. Определение превышения высот земной поверхности относительно друг друга</w:t>
            </w:r>
          </w:p>
        </w:tc>
      </w:tr>
      <w:tr w:rsidR="00FC45F7" w:rsidRPr="00436F1A" w:rsidTr="00FC45F7">
        <w:trPr>
          <w:cantSplit/>
          <w:trHeight w:val="538"/>
          <w:jc w:val="center"/>
        </w:trPr>
        <w:tc>
          <w:tcPr>
            <w:tcW w:w="2866" w:type="dxa"/>
          </w:tcPr>
          <w:p w:rsidR="00FC45F7" w:rsidRPr="00436F1A" w:rsidRDefault="00FC45F7" w:rsidP="00FC45F7">
            <w:pPr>
              <w:jc w:val="both"/>
            </w:pPr>
            <w:r w:rsidRPr="00436F1A">
              <w:t xml:space="preserve">2. </w:t>
            </w:r>
            <w:r>
              <w:t>Гигрометр</w:t>
            </w:r>
          </w:p>
        </w:tc>
        <w:tc>
          <w:tcPr>
            <w:tcW w:w="6289" w:type="dxa"/>
          </w:tcPr>
          <w:p w:rsidR="00FC45F7" w:rsidRPr="00FC45F7" w:rsidRDefault="00FC45F7" w:rsidP="00FC45F7">
            <w:r w:rsidRPr="00FC45F7">
              <w:t>Б. Определение длин линий на карте</w:t>
            </w:r>
          </w:p>
        </w:tc>
      </w:tr>
      <w:tr w:rsidR="00FC45F7" w:rsidRPr="00436F1A" w:rsidTr="00FC45F7">
        <w:trPr>
          <w:cantSplit/>
          <w:trHeight w:val="538"/>
          <w:jc w:val="center"/>
        </w:trPr>
        <w:tc>
          <w:tcPr>
            <w:tcW w:w="2866" w:type="dxa"/>
          </w:tcPr>
          <w:p w:rsidR="00FC45F7" w:rsidRPr="00436F1A" w:rsidRDefault="00FC45F7" w:rsidP="00FC45F7">
            <w:pPr>
              <w:jc w:val="both"/>
            </w:pPr>
            <w:r w:rsidRPr="00436F1A">
              <w:t xml:space="preserve">3. </w:t>
            </w:r>
            <w:r>
              <w:t>Нивелир</w:t>
            </w:r>
          </w:p>
        </w:tc>
        <w:tc>
          <w:tcPr>
            <w:tcW w:w="6289" w:type="dxa"/>
          </w:tcPr>
          <w:p w:rsidR="00FC45F7" w:rsidRPr="00FC45F7" w:rsidRDefault="00FC45F7" w:rsidP="00FC45F7">
            <w:r w:rsidRPr="00FC45F7">
              <w:t>В. Определение скорости ветра</w:t>
            </w:r>
          </w:p>
        </w:tc>
      </w:tr>
      <w:tr w:rsidR="00FC45F7" w:rsidRPr="00436F1A" w:rsidTr="00FC45F7">
        <w:trPr>
          <w:cantSplit/>
          <w:trHeight w:val="538"/>
          <w:jc w:val="center"/>
        </w:trPr>
        <w:tc>
          <w:tcPr>
            <w:tcW w:w="2866" w:type="dxa"/>
          </w:tcPr>
          <w:p w:rsidR="00FC45F7" w:rsidRPr="00436F1A" w:rsidRDefault="00FC45F7" w:rsidP="00FC45F7">
            <w:pPr>
              <w:jc w:val="both"/>
            </w:pPr>
            <w:r>
              <w:t>4. Буссоль</w:t>
            </w:r>
          </w:p>
        </w:tc>
        <w:tc>
          <w:tcPr>
            <w:tcW w:w="6289" w:type="dxa"/>
          </w:tcPr>
          <w:p w:rsidR="00FC45F7" w:rsidRPr="00FC45F7" w:rsidRDefault="00FC45F7" w:rsidP="00FC45F7">
            <w:r w:rsidRPr="00FC45F7">
              <w:t>Г. Определение влажности воздуха</w:t>
            </w:r>
          </w:p>
        </w:tc>
      </w:tr>
      <w:tr w:rsidR="00FC45F7" w:rsidRPr="00436F1A" w:rsidTr="00FC45F7">
        <w:trPr>
          <w:cantSplit/>
          <w:trHeight w:val="538"/>
          <w:jc w:val="center"/>
        </w:trPr>
        <w:tc>
          <w:tcPr>
            <w:tcW w:w="2866" w:type="dxa"/>
          </w:tcPr>
          <w:p w:rsidR="00FC45F7" w:rsidRPr="00436F1A" w:rsidRDefault="00FC45F7" w:rsidP="00FC45F7">
            <w:pPr>
              <w:jc w:val="both"/>
            </w:pPr>
            <w:r w:rsidRPr="00436F1A">
              <w:t xml:space="preserve">5. </w:t>
            </w:r>
            <w:r>
              <w:t>Курвиметр</w:t>
            </w:r>
            <w:r w:rsidRPr="00436F1A">
              <w:t xml:space="preserve">  </w:t>
            </w:r>
          </w:p>
        </w:tc>
        <w:tc>
          <w:tcPr>
            <w:tcW w:w="6289" w:type="dxa"/>
          </w:tcPr>
          <w:p w:rsidR="00FC45F7" w:rsidRPr="00FC45F7" w:rsidRDefault="00FC45F7" w:rsidP="00FC45F7">
            <w:r w:rsidRPr="00FC45F7">
              <w:t>Д. Определение магнитного азимута для ориентирование на местности</w:t>
            </w:r>
          </w:p>
        </w:tc>
      </w:tr>
      <w:tr w:rsidR="00FC45F7" w:rsidRPr="00436F1A" w:rsidTr="00FC45F7">
        <w:trPr>
          <w:cantSplit/>
          <w:trHeight w:val="538"/>
          <w:jc w:val="center"/>
        </w:trPr>
        <w:tc>
          <w:tcPr>
            <w:tcW w:w="2866" w:type="dxa"/>
          </w:tcPr>
          <w:p w:rsidR="00FC45F7" w:rsidRPr="00436F1A" w:rsidRDefault="00FC45F7" w:rsidP="00FC45F7">
            <w:pPr>
              <w:jc w:val="both"/>
            </w:pPr>
            <w:r>
              <w:t>6. Анемометр</w:t>
            </w:r>
          </w:p>
        </w:tc>
        <w:tc>
          <w:tcPr>
            <w:tcW w:w="6289" w:type="dxa"/>
          </w:tcPr>
          <w:p w:rsidR="00FC45F7" w:rsidRPr="00FC45F7" w:rsidRDefault="00FC45F7" w:rsidP="00FC45F7">
            <w:r w:rsidRPr="00FC45F7">
              <w:t>Е. Определение глубины водоёмов</w:t>
            </w:r>
          </w:p>
        </w:tc>
      </w:tr>
    </w:tbl>
    <w:p w:rsidR="00720F6C" w:rsidRDefault="00720F6C" w:rsidP="00436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06F" w:rsidRPr="004A106F" w:rsidRDefault="004A106F" w:rsidP="00436F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06F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67"/>
        <w:gridCol w:w="1575"/>
        <w:gridCol w:w="1575"/>
        <w:gridCol w:w="1575"/>
        <w:gridCol w:w="1575"/>
        <w:gridCol w:w="1470"/>
      </w:tblGrid>
      <w:tr w:rsidR="004A106F" w:rsidTr="004A106F">
        <w:tc>
          <w:tcPr>
            <w:tcW w:w="1487" w:type="dxa"/>
          </w:tcPr>
          <w:p w:rsidR="004A106F" w:rsidRDefault="004A106F" w:rsidP="004A106F">
            <w:pPr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4A106F" w:rsidRDefault="004A106F" w:rsidP="004A106F">
            <w:pPr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4A106F" w:rsidRDefault="004A106F" w:rsidP="004A106F">
            <w:pPr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4A106F" w:rsidRDefault="004A106F" w:rsidP="004A106F">
            <w:pPr>
              <w:jc w:val="center"/>
            </w:pPr>
            <w:r>
              <w:t>4</w:t>
            </w:r>
          </w:p>
        </w:tc>
        <w:tc>
          <w:tcPr>
            <w:tcW w:w="1595" w:type="dxa"/>
          </w:tcPr>
          <w:p w:rsidR="004A106F" w:rsidRDefault="004A106F" w:rsidP="004A106F">
            <w:pPr>
              <w:jc w:val="center"/>
            </w:pPr>
            <w:r>
              <w:t>5</w:t>
            </w:r>
          </w:p>
        </w:tc>
        <w:tc>
          <w:tcPr>
            <w:tcW w:w="1489" w:type="dxa"/>
          </w:tcPr>
          <w:p w:rsidR="004A106F" w:rsidRDefault="004A106F" w:rsidP="004A106F">
            <w:pPr>
              <w:jc w:val="center"/>
            </w:pPr>
            <w:r>
              <w:t>6</w:t>
            </w:r>
          </w:p>
        </w:tc>
      </w:tr>
      <w:tr w:rsidR="004A106F" w:rsidTr="004A106F">
        <w:tc>
          <w:tcPr>
            <w:tcW w:w="1487" w:type="dxa"/>
          </w:tcPr>
          <w:p w:rsidR="004A106F" w:rsidRDefault="004A106F" w:rsidP="00436F1A">
            <w:pPr>
              <w:jc w:val="both"/>
            </w:pPr>
          </w:p>
        </w:tc>
        <w:tc>
          <w:tcPr>
            <w:tcW w:w="1595" w:type="dxa"/>
          </w:tcPr>
          <w:p w:rsidR="004A106F" w:rsidRDefault="004A106F" w:rsidP="00436F1A">
            <w:pPr>
              <w:jc w:val="both"/>
            </w:pPr>
          </w:p>
        </w:tc>
        <w:tc>
          <w:tcPr>
            <w:tcW w:w="1595" w:type="dxa"/>
          </w:tcPr>
          <w:p w:rsidR="004A106F" w:rsidRDefault="004A106F" w:rsidP="00436F1A">
            <w:pPr>
              <w:jc w:val="both"/>
            </w:pPr>
          </w:p>
        </w:tc>
        <w:tc>
          <w:tcPr>
            <w:tcW w:w="1595" w:type="dxa"/>
          </w:tcPr>
          <w:p w:rsidR="004A106F" w:rsidRDefault="004A106F" w:rsidP="00436F1A">
            <w:pPr>
              <w:jc w:val="both"/>
            </w:pPr>
          </w:p>
        </w:tc>
        <w:tc>
          <w:tcPr>
            <w:tcW w:w="1595" w:type="dxa"/>
          </w:tcPr>
          <w:p w:rsidR="004A106F" w:rsidRDefault="004A106F" w:rsidP="00436F1A">
            <w:pPr>
              <w:jc w:val="both"/>
            </w:pPr>
          </w:p>
        </w:tc>
        <w:tc>
          <w:tcPr>
            <w:tcW w:w="1489" w:type="dxa"/>
          </w:tcPr>
          <w:p w:rsidR="004A106F" w:rsidRDefault="004A106F" w:rsidP="00436F1A">
            <w:pPr>
              <w:jc w:val="both"/>
            </w:pPr>
          </w:p>
        </w:tc>
      </w:tr>
    </w:tbl>
    <w:p w:rsidR="004A106F" w:rsidRDefault="004A106F" w:rsidP="004A1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106F" w:rsidRDefault="004A106F" w:rsidP="004A1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106F" w:rsidRDefault="004A106F" w:rsidP="004A1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394" w:rsidRDefault="00C81394" w:rsidP="004A1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394" w:rsidRDefault="00C81394" w:rsidP="004A1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394" w:rsidRDefault="00C81394" w:rsidP="004A1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1394" w:rsidRDefault="00C81394" w:rsidP="004A10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81394" w:rsidSect="00353FB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628" w:rsidRDefault="00466628" w:rsidP="002F7A77">
      <w:pPr>
        <w:spacing w:after="0" w:line="240" w:lineRule="auto"/>
      </w:pPr>
      <w:r>
        <w:separator/>
      </w:r>
    </w:p>
  </w:endnote>
  <w:endnote w:type="continuationSeparator" w:id="0">
    <w:p w:rsidR="00466628" w:rsidRDefault="00466628" w:rsidP="002F7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7A77" w:rsidRDefault="002F7A77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628" w:rsidRDefault="00466628" w:rsidP="002F7A77">
      <w:pPr>
        <w:spacing w:after="0" w:line="240" w:lineRule="auto"/>
      </w:pPr>
      <w:r>
        <w:separator/>
      </w:r>
    </w:p>
  </w:footnote>
  <w:footnote w:type="continuationSeparator" w:id="0">
    <w:p w:rsidR="00466628" w:rsidRDefault="00466628" w:rsidP="002F7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3807206"/>
      <w:docPartObj>
        <w:docPartGallery w:val="Page Numbers (Top of Page)"/>
        <w:docPartUnique/>
      </w:docPartObj>
    </w:sdtPr>
    <w:sdtContent>
      <w:p w:rsidR="00124405" w:rsidRDefault="00124405">
        <w:pPr>
          <w:pStyle w:val="a9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63B"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ШИФР ________________________</w:t>
        </w:r>
      </w:p>
    </w:sdtContent>
  </w:sdt>
  <w:p w:rsidR="00124405" w:rsidRDefault="0012440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D2158"/>
    <w:multiLevelType w:val="hybridMultilevel"/>
    <w:tmpl w:val="6EE24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E12B53"/>
    <w:multiLevelType w:val="hybridMultilevel"/>
    <w:tmpl w:val="87CA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A3389"/>
    <w:multiLevelType w:val="hybridMultilevel"/>
    <w:tmpl w:val="A112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81F41"/>
    <w:multiLevelType w:val="hybridMultilevel"/>
    <w:tmpl w:val="E3B095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51D2999"/>
    <w:multiLevelType w:val="hybridMultilevel"/>
    <w:tmpl w:val="E3B095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C900023"/>
    <w:multiLevelType w:val="hybridMultilevel"/>
    <w:tmpl w:val="E6BEBAD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2CC2CB6"/>
    <w:multiLevelType w:val="hybridMultilevel"/>
    <w:tmpl w:val="3DA07C32"/>
    <w:lvl w:ilvl="0" w:tplc="F316581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CC4"/>
    <w:rsid w:val="00011987"/>
    <w:rsid w:val="000122B1"/>
    <w:rsid w:val="0001307A"/>
    <w:rsid w:val="00016486"/>
    <w:rsid w:val="00020172"/>
    <w:rsid w:val="00040AD1"/>
    <w:rsid w:val="0004206D"/>
    <w:rsid w:val="0008642C"/>
    <w:rsid w:val="00087A0E"/>
    <w:rsid w:val="000926AD"/>
    <w:rsid w:val="000D0D4F"/>
    <w:rsid w:val="000E0967"/>
    <w:rsid w:val="00105733"/>
    <w:rsid w:val="00111423"/>
    <w:rsid w:val="00117638"/>
    <w:rsid w:val="00124405"/>
    <w:rsid w:val="001270C5"/>
    <w:rsid w:val="001301B2"/>
    <w:rsid w:val="001328E3"/>
    <w:rsid w:val="00160152"/>
    <w:rsid w:val="0016417A"/>
    <w:rsid w:val="0017495D"/>
    <w:rsid w:val="0018151F"/>
    <w:rsid w:val="00181C40"/>
    <w:rsid w:val="0018770D"/>
    <w:rsid w:val="001A0335"/>
    <w:rsid w:val="001A0D6C"/>
    <w:rsid w:val="001B39C7"/>
    <w:rsid w:val="001B67F3"/>
    <w:rsid w:val="001E1A4A"/>
    <w:rsid w:val="001E503C"/>
    <w:rsid w:val="001E5E01"/>
    <w:rsid w:val="001F1E5A"/>
    <w:rsid w:val="001F35C9"/>
    <w:rsid w:val="00212045"/>
    <w:rsid w:val="00221F3A"/>
    <w:rsid w:val="002239BF"/>
    <w:rsid w:val="00232659"/>
    <w:rsid w:val="0023563B"/>
    <w:rsid w:val="00237296"/>
    <w:rsid w:val="00256F8C"/>
    <w:rsid w:val="0027079D"/>
    <w:rsid w:val="00272153"/>
    <w:rsid w:val="00280824"/>
    <w:rsid w:val="00294175"/>
    <w:rsid w:val="002D2CDE"/>
    <w:rsid w:val="002E2BF1"/>
    <w:rsid w:val="002E7D98"/>
    <w:rsid w:val="002F7A77"/>
    <w:rsid w:val="00313EC2"/>
    <w:rsid w:val="003207F2"/>
    <w:rsid w:val="003237D3"/>
    <w:rsid w:val="00330EEB"/>
    <w:rsid w:val="003344B4"/>
    <w:rsid w:val="00353FBB"/>
    <w:rsid w:val="00370EC5"/>
    <w:rsid w:val="00374900"/>
    <w:rsid w:val="0037623B"/>
    <w:rsid w:val="00391ED7"/>
    <w:rsid w:val="0039411A"/>
    <w:rsid w:val="003A1600"/>
    <w:rsid w:val="003C4881"/>
    <w:rsid w:val="003E1459"/>
    <w:rsid w:val="003F07BF"/>
    <w:rsid w:val="003F4E53"/>
    <w:rsid w:val="003F5973"/>
    <w:rsid w:val="00400DC5"/>
    <w:rsid w:val="00413B6D"/>
    <w:rsid w:val="00416EE5"/>
    <w:rsid w:val="004232A7"/>
    <w:rsid w:val="00423F10"/>
    <w:rsid w:val="00432E1A"/>
    <w:rsid w:val="0043501D"/>
    <w:rsid w:val="00436F1A"/>
    <w:rsid w:val="00447FDD"/>
    <w:rsid w:val="00466628"/>
    <w:rsid w:val="0046780C"/>
    <w:rsid w:val="00472CAB"/>
    <w:rsid w:val="0047429A"/>
    <w:rsid w:val="0049663E"/>
    <w:rsid w:val="0049718A"/>
    <w:rsid w:val="004A0DC7"/>
    <w:rsid w:val="004A106F"/>
    <w:rsid w:val="004A3058"/>
    <w:rsid w:val="004A4BE5"/>
    <w:rsid w:val="004A6099"/>
    <w:rsid w:val="004A67EF"/>
    <w:rsid w:val="004C0768"/>
    <w:rsid w:val="004E5CF3"/>
    <w:rsid w:val="004F0A93"/>
    <w:rsid w:val="00520997"/>
    <w:rsid w:val="0052637B"/>
    <w:rsid w:val="005405AE"/>
    <w:rsid w:val="0054721D"/>
    <w:rsid w:val="005648DD"/>
    <w:rsid w:val="005B33EE"/>
    <w:rsid w:val="005B42A3"/>
    <w:rsid w:val="005B55B6"/>
    <w:rsid w:val="005B5FB8"/>
    <w:rsid w:val="005B650F"/>
    <w:rsid w:val="005E3BA0"/>
    <w:rsid w:val="005E5EE1"/>
    <w:rsid w:val="005F210F"/>
    <w:rsid w:val="005F5504"/>
    <w:rsid w:val="00601EBB"/>
    <w:rsid w:val="00615CBF"/>
    <w:rsid w:val="006235C9"/>
    <w:rsid w:val="00635EB4"/>
    <w:rsid w:val="00654750"/>
    <w:rsid w:val="00665905"/>
    <w:rsid w:val="00677D5F"/>
    <w:rsid w:val="0068191D"/>
    <w:rsid w:val="006840C1"/>
    <w:rsid w:val="00693584"/>
    <w:rsid w:val="006936A7"/>
    <w:rsid w:val="006962E6"/>
    <w:rsid w:val="006A1F08"/>
    <w:rsid w:val="006A25E7"/>
    <w:rsid w:val="006A428E"/>
    <w:rsid w:val="006A728C"/>
    <w:rsid w:val="006C2B6A"/>
    <w:rsid w:val="006D1BF9"/>
    <w:rsid w:val="006D6BFD"/>
    <w:rsid w:val="006F457D"/>
    <w:rsid w:val="00703D7F"/>
    <w:rsid w:val="007105F3"/>
    <w:rsid w:val="00715CDB"/>
    <w:rsid w:val="00720F6C"/>
    <w:rsid w:val="00736D94"/>
    <w:rsid w:val="00763F29"/>
    <w:rsid w:val="00764153"/>
    <w:rsid w:val="00764EF5"/>
    <w:rsid w:val="00780509"/>
    <w:rsid w:val="00791A08"/>
    <w:rsid w:val="00797CA7"/>
    <w:rsid w:val="007B7AFA"/>
    <w:rsid w:val="007D6475"/>
    <w:rsid w:val="007D723C"/>
    <w:rsid w:val="00817C96"/>
    <w:rsid w:val="0082163A"/>
    <w:rsid w:val="00833EB7"/>
    <w:rsid w:val="0084419E"/>
    <w:rsid w:val="00847B69"/>
    <w:rsid w:val="00866C2B"/>
    <w:rsid w:val="00872762"/>
    <w:rsid w:val="00876DCD"/>
    <w:rsid w:val="00892B6D"/>
    <w:rsid w:val="008A0D76"/>
    <w:rsid w:val="008B05A4"/>
    <w:rsid w:val="008B1F17"/>
    <w:rsid w:val="008B2738"/>
    <w:rsid w:val="008B624A"/>
    <w:rsid w:val="008E0596"/>
    <w:rsid w:val="008F470A"/>
    <w:rsid w:val="008F5C83"/>
    <w:rsid w:val="008F788B"/>
    <w:rsid w:val="0090610C"/>
    <w:rsid w:val="009132B1"/>
    <w:rsid w:val="009145BD"/>
    <w:rsid w:val="00934FDC"/>
    <w:rsid w:val="00937DDE"/>
    <w:rsid w:val="00953FF5"/>
    <w:rsid w:val="0096651E"/>
    <w:rsid w:val="009668AA"/>
    <w:rsid w:val="00966F60"/>
    <w:rsid w:val="00982C96"/>
    <w:rsid w:val="0098790D"/>
    <w:rsid w:val="00987D61"/>
    <w:rsid w:val="009913BE"/>
    <w:rsid w:val="009B35E3"/>
    <w:rsid w:val="009C05A6"/>
    <w:rsid w:val="009C3FDC"/>
    <w:rsid w:val="009D332D"/>
    <w:rsid w:val="009D6090"/>
    <w:rsid w:val="009D6606"/>
    <w:rsid w:val="009E0C1A"/>
    <w:rsid w:val="009E18B5"/>
    <w:rsid w:val="009E2BC0"/>
    <w:rsid w:val="009E6CDB"/>
    <w:rsid w:val="009F1531"/>
    <w:rsid w:val="00A028FE"/>
    <w:rsid w:val="00A03318"/>
    <w:rsid w:val="00A11F44"/>
    <w:rsid w:val="00A45714"/>
    <w:rsid w:val="00A759CF"/>
    <w:rsid w:val="00A8000D"/>
    <w:rsid w:val="00A8631D"/>
    <w:rsid w:val="00A91ADC"/>
    <w:rsid w:val="00AA2845"/>
    <w:rsid w:val="00AB1A96"/>
    <w:rsid w:val="00AB5FA1"/>
    <w:rsid w:val="00AD36C4"/>
    <w:rsid w:val="00AE62A3"/>
    <w:rsid w:val="00AF7976"/>
    <w:rsid w:val="00AF7F2D"/>
    <w:rsid w:val="00B00242"/>
    <w:rsid w:val="00B160C0"/>
    <w:rsid w:val="00B162E0"/>
    <w:rsid w:val="00B31A55"/>
    <w:rsid w:val="00B36F2E"/>
    <w:rsid w:val="00B6054F"/>
    <w:rsid w:val="00B80BC3"/>
    <w:rsid w:val="00B85C57"/>
    <w:rsid w:val="00BA437D"/>
    <w:rsid w:val="00BB1A9C"/>
    <w:rsid w:val="00BD1C99"/>
    <w:rsid w:val="00BD22CB"/>
    <w:rsid w:val="00BE661B"/>
    <w:rsid w:val="00C200F9"/>
    <w:rsid w:val="00C33C0C"/>
    <w:rsid w:val="00C413B5"/>
    <w:rsid w:val="00C72ADC"/>
    <w:rsid w:val="00C81394"/>
    <w:rsid w:val="00C948DC"/>
    <w:rsid w:val="00C96B17"/>
    <w:rsid w:val="00CD6923"/>
    <w:rsid w:val="00CE3387"/>
    <w:rsid w:val="00CE79CD"/>
    <w:rsid w:val="00CF4720"/>
    <w:rsid w:val="00D0071F"/>
    <w:rsid w:val="00D05ECE"/>
    <w:rsid w:val="00D11ACD"/>
    <w:rsid w:val="00D17BAB"/>
    <w:rsid w:val="00D468A0"/>
    <w:rsid w:val="00D4716C"/>
    <w:rsid w:val="00D6276C"/>
    <w:rsid w:val="00D65298"/>
    <w:rsid w:val="00D6606D"/>
    <w:rsid w:val="00D732A0"/>
    <w:rsid w:val="00D74335"/>
    <w:rsid w:val="00D763D6"/>
    <w:rsid w:val="00DA622B"/>
    <w:rsid w:val="00DB4504"/>
    <w:rsid w:val="00DC780E"/>
    <w:rsid w:val="00DD0697"/>
    <w:rsid w:val="00DD2957"/>
    <w:rsid w:val="00DD2C8F"/>
    <w:rsid w:val="00DD37D5"/>
    <w:rsid w:val="00DE5C3A"/>
    <w:rsid w:val="00E03001"/>
    <w:rsid w:val="00E222D3"/>
    <w:rsid w:val="00E26425"/>
    <w:rsid w:val="00E30F0A"/>
    <w:rsid w:val="00E374FA"/>
    <w:rsid w:val="00E43254"/>
    <w:rsid w:val="00E47E49"/>
    <w:rsid w:val="00E6236C"/>
    <w:rsid w:val="00E70AD0"/>
    <w:rsid w:val="00E74057"/>
    <w:rsid w:val="00E90B4A"/>
    <w:rsid w:val="00EA0434"/>
    <w:rsid w:val="00EA0876"/>
    <w:rsid w:val="00EB2D8E"/>
    <w:rsid w:val="00EB373B"/>
    <w:rsid w:val="00EC1388"/>
    <w:rsid w:val="00EC3E06"/>
    <w:rsid w:val="00EE319B"/>
    <w:rsid w:val="00EF5902"/>
    <w:rsid w:val="00F14DEA"/>
    <w:rsid w:val="00F1622A"/>
    <w:rsid w:val="00F274DC"/>
    <w:rsid w:val="00F323B3"/>
    <w:rsid w:val="00F4651B"/>
    <w:rsid w:val="00F54F04"/>
    <w:rsid w:val="00F55142"/>
    <w:rsid w:val="00F61969"/>
    <w:rsid w:val="00F843B3"/>
    <w:rsid w:val="00F95375"/>
    <w:rsid w:val="00F97550"/>
    <w:rsid w:val="00FA0F4D"/>
    <w:rsid w:val="00FC45F7"/>
    <w:rsid w:val="00FC62DE"/>
    <w:rsid w:val="00FC7FEC"/>
    <w:rsid w:val="00FD3B95"/>
    <w:rsid w:val="00FD7CC4"/>
    <w:rsid w:val="00FE56AE"/>
    <w:rsid w:val="00FE57DB"/>
    <w:rsid w:val="00F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5:docId w15:val="{A0598FC5-536B-472D-B120-9D8FACA8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C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8DD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E5C3A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5E3BA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D6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3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3E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F7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F7A77"/>
  </w:style>
  <w:style w:type="paragraph" w:styleId="ab">
    <w:name w:val="footer"/>
    <w:basedOn w:val="a"/>
    <w:link w:val="ac"/>
    <w:uiPriority w:val="99"/>
    <w:unhideWhenUsed/>
    <w:rsid w:val="002F7A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F7A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E2214-9A4F-40E1-B10E-032D608D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Мадина О. Сарычева</cp:lastModifiedBy>
  <cp:revision>3</cp:revision>
  <dcterms:created xsi:type="dcterms:W3CDTF">2021-11-02T09:20:00Z</dcterms:created>
  <dcterms:modified xsi:type="dcterms:W3CDTF">2021-11-02T09:20:00Z</dcterms:modified>
</cp:coreProperties>
</file>